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AB" w:rsidRPr="00DB1B4F" w:rsidRDefault="00EF32D4" w:rsidP="00EF32D4">
      <w:pPr>
        <w:jc w:val="right"/>
        <w:rPr>
          <w:rStyle w:val="FontStyle238"/>
          <w:rFonts w:ascii="Verdana" w:hAnsi="Verdana" w:cs="Arial"/>
          <w:color w:val="000000"/>
          <w:sz w:val="20"/>
          <w:szCs w:val="20"/>
        </w:rPr>
      </w:pPr>
      <w:r>
        <w:rPr>
          <w:rStyle w:val="FontStyle238"/>
          <w:rFonts w:ascii="Verdana" w:hAnsi="Verdana" w:cs="Arial"/>
          <w:color w:val="000000"/>
          <w:sz w:val="20"/>
          <w:szCs w:val="20"/>
        </w:rPr>
        <w:t xml:space="preserve">Приложение </w:t>
      </w:r>
      <w:r w:rsidR="00414745">
        <w:rPr>
          <w:rStyle w:val="FontStyle238"/>
          <w:rFonts w:ascii="Verdana" w:hAnsi="Verdana" w:cs="Arial"/>
          <w:color w:val="000000"/>
          <w:sz w:val="20"/>
          <w:szCs w:val="20"/>
        </w:rPr>
        <w:t>№</w:t>
      </w:r>
      <w:r w:rsidR="0019647E">
        <w:rPr>
          <w:rStyle w:val="FontStyle238"/>
          <w:rFonts w:ascii="Verdana" w:hAnsi="Verdana" w:cs="Arial"/>
          <w:color w:val="000000"/>
          <w:sz w:val="20"/>
          <w:szCs w:val="20"/>
        </w:rPr>
        <w:t>3</w:t>
      </w:r>
    </w:p>
    <w:p w:rsidR="009B60AB" w:rsidRPr="00DB1B4F" w:rsidRDefault="009B60AB" w:rsidP="009B60AB">
      <w:pPr>
        <w:pStyle w:val="a"/>
        <w:rPr>
          <w:rFonts w:ascii="Verdana" w:hAnsi="Verdana"/>
          <w:color w:val="000000"/>
          <w:sz w:val="20"/>
          <w:szCs w:val="20"/>
        </w:rPr>
      </w:pPr>
    </w:p>
    <w:p w:rsidR="009B60AB" w:rsidRPr="00DB1B4F" w:rsidRDefault="009B60AB" w:rsidP="009B60AB">
      <w:pPr>
        <w:rPr>
          <w:rFonts w:ascii="Verdana" w:hAnsi="Verdana" w:cs="Arial"/>
          <w:b/>
          <w:color w:val="000000"/>
          <w:sz w:val="20"/>
          <w:szCs w:val="20"/>
        </w:rPr>
      </w:pPr>
    </w:p>
    <w:p w:rsidR="009B60AB" w:rsidRPr="00DB1B4F" w:rsidRDefault="009B60AB" w:rsidP="009B60AB">
      <w:pPr>
        <w:rPr>
          <w:rFonts w:ascii="Verdana" w:hAnsi="Verdana" w:cs="Arial"/>
          <w:b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ДО: </w:t>
      </w:r>
    </w:p>
    <w:p w:rsidR="009B60AB" w:rsidRPr="00DB1B4F" w:rsidRDefault="009B60AB" w:rsidP="009B60AB">
      <w:pPr>
        <w:rPr>
          <w:rFonts w:ascii="Verdana" w:hAnsi="Verdana"/>
          <w:b/>
          <w:color w:val="000000"/>
          <w:sz w:val="20"/>
          <w:szCs w:val="20"/>
        </w:rPr>
      </w:pPr>
      <w:r w:rsidRPr="00DB1B4F">
        <w:rPr>
          <w:rFonts w:ascii="Verdana" w:hAnsi="Verdana"/>
          <w:b/>
          <w:color w:val="000000"/>
          <w:sz w:val="20"/>
          <w:szCs w:val="20"/>
        </w:rPr>
        <w:t>„</w:t>
      </w:r>
      <w:r w:rsidR="00657911">
        <w:rPr>
          <w:rFonts w:ascii="Verdana" w:hAnsi="Verdana"/>
          <w:b/>
          <w:color w:val="000000"/>
          <w:sz w:val="20"/>
          <w:szCs w:val="20"/>
        </w:rPr>
        <w:t>Топлофикация-Разград</w:t>
      </w:r>
      <w:r w:rsidRPr="00DB1B4F">
        <w:rPr>
          <w:rFonts w:ascii="Verdana" w:hAnsi="Verdana"/>
          <w:b/>
          <w:color w:val="000000"/>
          <w:sz w:val="20"/>
          <w:szCs w:val="20"/>
        </w:rPr>
        <w:t>” АД</w:t>
      </w:r>
    </w:p>
    <w:p w:rsidR="009B60AB" w:rsidRPr="00DB1B4F" w:rsidRDefault="009B60AB" w:rsidP="009B60AB">
      <w:pPr>
        <w:rPr>
          <w:rFonts w:ascii="Verdana" w:hAnsi="Verdana"/>
          <w:b/>
          <w:color w:val="000000"/>
          <w:sz w:val="20"/>
          <w:szCs w:val="20"/>
        </w:rPr>
      </w:pPr>
      <w:r w:rsidRPr="00DB1B4F">
        <w:rPr>
          <w:rFonts w:ascii="Verdana" w:hAnsi="Verdana"/>
          <w:b/>
          <w:color w:val="000000"/>
          <w:sz w:val="20"/>
          <w:szCs w:val="20"/>
        </w:rPr>
        <w:t>ул. „</w:t>
      </w:r>
      <w:r w:rsidR="00657911">
        <w:rPr>
          <w:rFonts w:ascii="Verdana" w:hAnsi="Verdana"/>
          <w:b/>
          <w:color w:val="000000"/>
          <w:sz w:val="20"/>
          <w:szCs w:val="20"/>
        </w:rPr>
        <w:t>Черна</w:t>
      </w:r>
      <w:r w:rsidRPr="00DB1B4F">
        <w:rPr>
          <w:rFonts w:ascii="Verdana" w:hAnsi="Verdana"/>
          <w:b/>
          <w:color w:val="000000"/>
          <w:sz w:val="20"/>
          <w:szCs w:val="20"/>
        </w:rPr>
        <w:t>”</w:t>
      </w:r>
    </w:p>
    <w:p w:rsidR="009B60AB" w:rsidRPr="00DB1B4F" w:rsidRDefault="00657911" w:rsidP="009B60AB">
      <w:pPr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7200 гр. Разград</w:t>
      </w:r>
      <w:r w:rsidR="009B60AB" w:rsidRPr="00DB1B4F">
        <w:rPr>
          <w:rFonts w:ascii="Verdana" w:hAnsi="Verdana"/>
          <w:b/>
          <w:color w:val="000000"/>
          <w:sz w:val="20"/>
          <w:szCs w:val="20"/>
          <w:lang w:eastAsia="bg-BG"/>
        </w:rPr>
        <w:t xml:space="preserve"> </w:t>
      </w:r>
    </w:p>
    <w:p w:rsidR="009B60AB" w:rsidRPr="00DB1B4F" w:rsidRDefault="009B60AB" w:rsidP="009B60AB">
      <w:pPr>
        <w:pStyle w:val="a"/>
        <w:rPr>
          <w:rFonts w:ascii="Verdana" w:hAnsi="Verdana"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>(ВЪЗЛОЖИТЕЛ)</w:t>
      </w:r>
    </w:p>
    <w:p w:rsidR="009E4A1B" w:rsidRPr="00B13AB6" w:rsidRDefault="009E4A1B" w:rsidP="009E4A1B">
      <w:pPr>
        <w:tabs>
          <w:tab w:val="left" w:pos="-180"/>
        </w:tabs>
        <w:ind w:hanging="1"/>
        <w:jc w:val="both"/>
        <w:rPr>
          <w:rFonts w:ascii="Verdana" w:hAnsi="Verdana"/>
          <w:sz w:val="20"/>
          <w:szCs w:val="20"/>
        </w:rPr>
      </w:pPr>
      <w:r w:rsidRPr="009C2C72">
        <w:rPr>
          <w:rFonts w:ascii="Verdana" w:hAnsi="Verdana"/>
          <w:b/>
          <w:sz w:val="20"/>
          <w:szCs w:val="20"/>
        </w:rPr>
        <w:t>тел./факс:</w:t>
      </w:r>
      <w:r w:rsidRPr="00B13AB6">
        <w:rPr>
          <w:rFonts w:ascii="Verdana" w:hAnsi="Verdana"/>
          <w:sz w:val="20"/>
          <w:szCs w:val="20"/>
        </w:rPr>
        <w:t xml:space="preserve"> 084/662-473</w:t>
      </w:r>
    </w:p>
    <w:p w:rsidR="009E4A1B" w:rsidRPr="00B13AB6" w:rsidRDefault="009E4A1B" w:rsidP="009E4A1B">
      <w:pPr>
        <w:pStyle w:val="Header"/>
        <w:tabs>
          <w:tab w:val="left" w:pos="0"/>
          <w:tab w:val="center" w:pos="888"/>
          <w:tab w:val="left" w:pos="1122"/>
          <w:tab w:val="left" w:pos="1683"/>
        </w:tabs>
        <w:snapToGrid w:val="0"/>
        <w:rPr>
          <w:rFonts w:ascii="Verdana" w:hAnsi="Verdana"/>
          <w:sz w:val="20"/>
          <w:szCs w:val="20"/>
          <w:u w:val="single"/>
        </w:rPr>
      </w:pPr>
      <w:r w:rsidRPr="009C2C72">
        <w:rPr>
          <w:rFonts w:ascii="Verdana" w:hAnsi="Verdana"/>
          <w:b/>
          <w:sz w:val="20"/>
          <w:szCs w:val="20"/>
          <w:lang w:eastAsia="bg-BG"/>
        </w:rPr>
        <w:t>e-mail:</w:t>
      </w:r>
      <w:r w:rsidRPr="00B13AB6">
        <w:rPr>
          <w:rFonts w:ascii="Verdana" w:hAnsi="Verdana"/>
          <w:sz w:val="20"/>
          <w:szCs w:val="20"/>
          <w:lang w:eastAsia="bg-BG"/>
        </w:rPr>
        <w:t xml:space="preserve"> </w:t>
      </w:r>
      <w:hyperlink r:id="rId8" w:history="1">
        <w:r w:rsidRPr="00B13AB6">
          <w:rPr>
            <w:rFonts w:ascii="Verdana" w:hAnsi="Verdana"/>
            <w:color w:val="0000FF"/>
            <w:sz w:val="20"/>
            <w:szCs w:val="20"/>
            <w:u w:val="single"/>
            <w:lang w:eastAsia="bg-BG"/>
          </w:rPr>
          <w:t>toplo</w:t>
        </w:r>
        <w:r w:rsidRPr="00B13AB6">
          <w:rPr>
            <w:rFonts w:ascii="Verdana" w:hAnsi="Verdana"/>
            <w:color w:val="0000FF"/>
            <w:sz w:val="20"/>
            <w:szCs w:val="20"/>
            <w:u w:val="single"/>
            <w:lang w:val="en-GB" w:eastAsia="bg-BG"/>
          </w:rPr>
          <w:t>_</w:t>
        </w:r>
        <w:r w:rsidRPr="00B13AB6">
          <w:rPr>
            <w:rFonts w:ascii="Verdana" w:hAnsi="Verdana"/>
            <w:color w:val="0000FF"/>
            <w:sz w:val="20"/>
            <w:szCs w:val="20"/>
            <w:u w:val="single"/>
            <w:lang w:eastAsia="bg-BG"/>
          </w:rPr>
          <w:t>rz@overgas</w:t>
        </w:r>
        <w:r w:rsidRPr="00B13AB6">
          <w:rPr>
            <w:rFonts w:ascii="Verdana" w:hAnsi="Verdana"/>
            <w:color w:val="0000FF"/>
            <w:sz w:val="20"/>
            <w:szCs w:val="20"/>
            <w:u w:val="single"/>
            <w:lang w:val="en-GB" w:eastAsia="bg-BG"/>
          </w:rPr>
          <w:t>.</w:t>
        </w:r>
        <w:r w:rsidRPr="00B13AB6">
          <w:rPr>
            <w:rFonts w:ascii="Verdana" w:hAnsi="Verdana"/>
            <w:color w:val="0000FF"/>
            <w:sz w:val="20"/>
            <w:szCs w:val="20"/>
            <w:u w:val="single"/>
            <w:lang w:eastAsia="bg-BG"/>
          </w:rPr>
          <w:t>bg</w:t>
        </w:r>
      </w:hyperlink>
    </w:p>
    <w:p w:rsidR="009B60AB" w:rsidRPr="00DB1B4F" w:rsidRDefault="009B60AB" w:rsidP="009B60AB">
      <w:pPr>
        <w:pStyle w:val="a"/>
        <w:rPr>
          <w:rFonts w:ascii="Verdana" w:hAnsi="Verdana"/>
          <w:color w:val="000000"/>
          <w:sz w:val="20"/>
          <w:szCs w:val="20"/>
        </w:rPr>
      </w:pPr>
    </w:p>
    <w:p w:rsidR="009B60AB" w:rsidRPr="00DB1B4F" w:rsidRDefault="009B60AB" w:rsidP="009B60AB">
      <w:pPr>
        <w:pStyle w:val="a"/>
        <w:rPr>
          <w:rFonts w:ascii="Verdana" w:hAnsi="Verdana"/>
          <w:color w:val="000000"/>
          <w:sz w:val="20"/>
          <w:szCs w:val="20"/>
        </w:rPr>
      </w:pPr>
    </w:p>
    <w:p w:rsidR="009B60AB" w:rsidRPr="00DB1B4F" w:rsidRDefault="009B60AB" w:rsidP="009B60AB">
      <w:pPr>
        <w:pStyle w:val="a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DB1B4F">
        <w:rPr>
          <w:rFonts w:ascii="Verdana" w:hAnsi="Verdana" w:cs="Verdana"/>
          <w:b/>
          <w:bCs/>
          <w:color w:val="000000"/>
          <w:sz w:val="20"/>
          <w:szCs w:val="20"/>
        </w:rPr>
        <w:t>ЦЕНОВО ПРЕДЛОЖЕНИЕ</w:t>
      </w:r>
    </w:p>
    <w:p w:rsidR="009B60AB" w:rsidRPr="00DB1B4F" w:rsidRDefault="009B60AB" w:rsidP="009B60AB">
      <w:pPr>
        <w:jc w:val="center"/>
        <w:rPr>
          <w:rStyle w:val="FontStyle213"/>
          <w:rFonts w:ascii="Verdana" w:hAnsi="Verdana" w:cs="Verdana"/>
          <w:bCs w:val="0"/>
          <w:color w:val="000000"/>
          <w:sz w:val="20"/>
          <w:szCs w:val="20"/>
        </w:rPr>
      </w:pPr>
      <w:r w:rsidRPr="00DB1B4F">
        <w:rPr>
          <w:rStyle w:val="FontStyle213"/>
          <w:rFonts w:ascii="Verdana" w:hAnsi="Verdana" w:cs="Verdana"/>
          <w:color w:val="000000"/>
          <w:sz w:val="20"/>
          <w:szCs w:val="20"/>
        </w:rPr>
        <w:t xml:space="preserve">за </w:t>
      </w:r>
    </w:p>
    <w:p w:rsidR="009B60AB" w:rsidRPr="00DB1B4F" w:rsidRDefault="009B60AB" w:rsidP="009B60AB">
      <w:pPr>
        <w:jc w:val="center"/>
        <w:rPr>
          <w:rStyle w:val="FontStyle213"/>
          <w:rFonts w:ascii="Verdana" w:hAnsi="Verdana" w:cs="Verdana"/>
          <w:bCs w:val="0"/>
          <w:color w:val="000000"/>
          <w:sz w:val="20"/>
          <w:szCs w:val="20"/>
        </w:rPr>
      </w:pPr>
      <w:r w:rsidRPr="00DB1B4F">
        <w:rPr>
          <w:rStyle w:val="FontStyle213"/>
          <w:rFonts w:ascii="Verdana" w:hAnsi="Verdana" w:cs="Verdana"/>
          <w:color w:val="000000"/>
          <w:sz w:val="20"/>
          <w:szCs w:val="20"/>
        </w:rPr>
        <w:t>изпълнение на обществена поръчка,</w:t>
      </w:r>
    </w:p>
    <w:p w:rsidR="009B60AB" w:rsidRPr="00DB1B4F" w:rsidRDefault="009B60AB" w:rsidP="009B60AB">
      <w:pPr>
        <w:pStyle w:val="Style70"/>
        <w:tabs>
          <w:tab w:val="left" w:pos="284"/>
          <w:tab w:val="left" w:pos="426"/>
        </w:tabs>
        <w:jc w:val="center"/>
        <w:rPr>
          <w:rStyle w:val="FontStyle213"/>
          <w:rFonts w:ascii="Verdana" w:hAnsi="Verdana" w:cs="Verdana"/>
          <w:bCs w:val="0"/>
          <w:color w:val="000000"/>
          <w:sz w:val="20"/>
          <w:szCs w:val="20"/>
        </w:rPr>
      </w:pPr>
      <w:r w:rsidRPr="00DB1B4F">
        <w:rPr>
          <w:rStyle w:val="FontStyle213"/>
          <w:rFonts w:ascii="Verdana" w:hAnsi="Verdana" w:cs="Verdana"/>
          <w:color w:val="000000"/>
          <w:sz w:val="20"/>
          <w:szCs w:val="20"/>
        </w:rPr>
        <w:t xml:space="preserve">възлагана чрез </w:t>
      </w:r>
      <w:r w:rsidR="00657911">
        <w:rPr>
          <w:rStyle w:val="FontStyle213"/>
          <w:rFonts w:ascii="Verdana" w:hAnsi="Verdana" w:cs="Verdana"/>
          <w:color w:val="000000"/>
          <w:sz w:val="20"/>
          <w:szCs w:val="20"/>
        </w:rPr>
        <w:t>покана до определени лица</w:t>
      </w:r>
    </w:p>
    <w:p w:rsidR="009B60AB" w:rsidRPr="00DB1B4F" w:rsidRDefault="009B60AB" w:rsidP="009B60AB">
      <w:pPr>
        <w:pStyle w:val="a"/>
        <w:jc w:val="center"/>
        <w:rPr>
          <w:rFonts w:ascii="Verdana" w:hAnsi="Verdana"/>
          <w:b/>
          <w:i/>
          <w:color w:val="000000"/>
          <w:sz w:val="20"/>
        </w:rPr>
      </w:pPr>
    </w:p>
    <w:p w:rsidR="009B60AB" w:rsidRPr="00DB1B4F" w:rsidRDefault="009B60AB" w:rsidP="009B60AB">
      <w:pPr>
        <w:shd w:val="clear" w:color="auto" w:fill="FFFFFF"/>
        <w:jc w:val="both"/>
        <w:rPr>
          <w:color w:val="000000"/>
        </w:rPr>
      </w:pPr>
      <w:r w:rsidRPr="00DB1B4F">
        <w:rPr>
          <w:rFonts w:ascii="Verdana" w:hAnsi="Verdana"/>
          <w:b/>
          <w:color w:val="000000"/>
          <w:sz w:val="20"/>
          <w:szCs w:val="20"/>
        </w:rPr>
        <w:t>НАИМЕНОВАНИЕ НА ПОРЪЧКАТА:</w:t>
      </w:r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657911" w:rsidRPr="0019065A">
        <w:rPr>
          <w:rFonts w:ascii="Verdana" w:hAnsi="Verdana" w:cs="Verdana"/>
          <w:bCs/>
          <w:i/>
          <w:iCs/>
          <w:color w:val="000000"/>
          <w:sz w:val="20"/>
          <w:szCs w:val="20"/>
        </w:rPr>
        <w:t>„</w:t>
      </w:r>
      <w:r w:rsidR="00F52679">
        <w:rPr>
          <w:rFonts w:ascii="Verdana" w:hAnsi="Verdana" w:cs="Verdana"/>
          <w:sz w:val="20"/>
          <w:szCs w:val="20"/>
        </w:rPr>
        <w:t>Извършване на авариен ремонт на двигател №</w:t>
      </w:r>
      <w:r w:rsidR="00F52679">
        <w:rPr>
          <w:rFonts w:ascii="Verdana" w:hAnsi="Verdana" w:cs="Verdana"/>
          <w:sz w:val="20"/>
          <w:szCs w:val="20"/>
          <w:lang w:val="en-US"/>
        </w:rPr>
        <w:t>JF</w:t>
      </w:r>
      <w:r w:rsidR="00F52679" w:rsidRPr="00F52679">
        <w:rPr>
          <w:rFonts w:ascii="Verdana" w:hAnsi="Verdana" w:cs="Verdana"/>
          <w:sz w:val="20"/>
          <w:szCs w:val="20"/>
          <w:lang w:val="ru-RU"/>
        </w:rPr>
        <w:t>193/5791671</w:t>
      </w:r>
      <w:r w:rsidR="00F52679">
        <w:rPr>
          <w:rFonts w:ascii="Verdana" w:hAnsi="Verdana" w:cs="Verdana"/>
          <w:sz w:val="20"/>
          <w:szCs w:val="20"/>
        </w:rPr>
        <w:t xml:space="preserve"> на инсталацията за комбинирано производство на топлинна и електрическа енергия (ИКПТЕЕ) в „Топлофикация-Разград“ АД</w:t>
      </w:r>
      <w:r w:rsidR="00657911" w:rsidRPr="0019065A">
        <w:rPr>
          <w:rFonts w:ascii="Verdana" w:hAnsi="Verdana" w:cs="Verdana"/>
          <w:bCs/>
          <w:iCs/>
          <w:color w:val="000000"/>
          <w:sz w:val="20"/>
          <w:szCs w:val="20"/>
        </w:rPr>
        <w:t>“</w:t>
      </w:r>
    </w:p>
    <w:p w:rsidR="009B60AB" w:rsidRPr="00DB1B4F" w:rsidRDefault="009B60AB" w:rsidP="009B60AB">
      <w:pPr>
        <w:jc w:val="both"/>
        <w:rPr>
          <w:color w:val="000000"/>
        </w:rPr>
      </w:pPr>
    </w:p>
    <w:p w:rsidR="009B60AB" w:rsidRPr="00DB1B4F" w:rsidRDefault="009B60AB" w:rsidP="009B60AB">
      <w:pPr>
        <w:spacing w:line="360" w:lineRule="auto"/>
        <w:jc w:val="both"/>
        <w:rPr>
          <w:rStyle w:val="FontStyle205"/>
          <w:rFonts w:ascii="Verdana" w:hAnsi="Verdana" w:cs="Arial"/>
          <w:b w:val="0"/>
          <w:color w:val="000000"/>
        </w:rPr>
      </w:pPr>
      <w:r w:rsidRPr="00DB1B4F">
        <w:rPr>
          <w:rStyle w:val="FontStyle205"/>
          <w:rFonts w:ascii="Verdana" w:hAnsi="Verdana" w:cs="Arial"/>
          <w:color w:val="000000"/>
        </w:rPr>
        <w:t>Наименование на участника: ....................................................................................</w:t>
      </w:r>
    </w:p>
    <w:p w:rsidR="009B60AB" w:rsidRPr="00DB1B4F" w:rsidRDefault="009B60AB" w:rsidP="009B60AB">
      <w:pPr>
        <w:spacing w:line="360" w:lineRule="auto"/>
        <w:jc w:val="both"/>
        <w:rPr>
          <w:rStyle w:val="FontStyle205"/>
          <w:rFonts w:ascii="Verdana" w:hAnsi="Verdana" w:cs="Arial"/>
          <w:b w:val="0"/>
          <w:color w:val="000000"/>
        </w:rPr>
      </w:pPr>
      <w:r w:rsidRPr="00DB1B4F">
        <w:rPr>
          <w:rStyle w:val="FontStyle205"/>
          <w:rFonts w:ascii="Verdana" w:hAnsi="Verdana" w:cs="Arial"/>
          <w:color w:val="000000"/>
        </w:rPr>
        <w:t xml:space="preserve">Точен адрес за кореспонденция </w:t>
      </w:r>
      <w:r w:rsidRPr="00DB1B4F">
        <w:rPr>
          <w:rStyle w:val="FontStyle238"/>
          <w:rFonts w:ascii="Verdana" w:hAnsi="Verdana" w:cs="Arial"/>
          <w:color w:val="000000"/>
          <w:sz w:val="16"/>
          <w:szCs w:val="16"/>
        </w:rPr>
        <w:t>(град, пощенски код, улица, №)</w:t>
      </w:r>
      <w:r w:rsidRPr="00DB1B4F">
        <w:rPr>
          <w:rStyle w:val="FontStyle205"/>
          <w:rFonts w:ascii="Verdana" w:hAnsi="Verdana" w:cs="Arial"/>
          <w:color w:val="000000"/>
        </w:rPr>
        <w:t>: ....................................................................................................................................</w:t>
      </w:r>
    </w:p>
    <w:p w:rsidR="009B60AB" w:rsidRPr="00DB1B4F" w:rsidRDefault="009B60AB" w:rsidP="009B60AB">
      <w:pPr>
        <w:spacing w:line="360" w:lineRule="auto"/>
        <w:jc w:val="both"/>
        <w:rPr>
          <w:rStyle w:val="FontStyle205"/>
          <w:rFonts w:ascii="Verdana" w:hAnsi="Verdana" w:cs="Arial"/>
          <w:b w:val="0"/>
          <w:color w:val="000000"/>
        </w:rPr>
      </w:pPr>
      <w:r w:rsidRPr="00DB1B4F">
        <w:rPr>
          <w:rStyle w:val="FontStyle205"/>
          <w:rFonts w:ascii="Verdana" w:hAnsi="Verdana" w:cs="Arial"/>
          <w:color w:val="000000"/>
        </w:rPr>
        <w:t>Телефон/факс: ....................................;</w:t>
      </w:r>
      <w:r w:rsidRPr="00DB1B4F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e-mail: </w:t>
      </w:r>
      <w:r w:rsidRPr="00DB1B4F">
        <w:rPr>
          <w:rStyle w:val="FontStyle205"/>
          <w:rFonts w:ascii="Verdana" w:hAnsi="Verdana" w:cs="Arial"/>
          <w:color w:val="000000"/>
        </w:rPr>
        <w:t>........................................................</w:t>
      </w:r>
    </w:p>
    <w:p w:rsidR="009B60AB" w:rsidRPr="00DB1B4F" w:rsidRDefault="009B60AB" w:rsidP="009B60AB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вписано в </w:t>
      </w:r>
      <w:r w:rsidRPr="00DB1B4F">
        <w:rPr>
          <w:rFonts w:ascii="Verdana" w:hAnsi="Verdana" w:cs="Arial"/>
          <w:b/>
          <w:i/>
          <w:color w:val="000000"/>
          <w:sz w:val="20"/>
          <w:szCs w:val="20"/>
        </w:rPr>
        <w:t>Търговския регистър</w:t>
      </w:r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 при </w:t>
      </w:r>
      <w:r w:rsidRPr="00DB1B4F">
        <w:rPr>
          <w:rFonts w:ascii="Verdana" w:hAnsi="Verdana" w:cs="Arial"/>
          <w:b/>
          <w:i/>
          <w:color w:val="000000"/>
          <w:sz w:val="20"/>
          <w:szCs w:val="20"/>
        </w:rPr>
        <w:t>Агенцията по вписванията</w:t>
      </w:r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 с </w:t>
      </w:r>
      <w:r w:rsidRPr="00DB1B4F">
        <w:rPr>
          <w:rFonts w:ascii="Verdana" w:hAnsi="Verdana" w:cs="Arial"/>
          <w:b/>
          <w:color w:val="000000"/>
          <w:sz w:val="20"/>
          <w:szCs w:val="20"/>
        </w:rPr>
        <w:br/>
        <w:t>ЕИК:</w:t>
      </w:r>
      <w:r w:rsidRPr="00DB1B4F">
        <w:rPr>
          <w:rFonts w:ascii="Verdana" w:hAnsi="Verdana" w:cs="Arial"/>
          <w:color w:val="000000"/>
          <w:sz w:val="20"/>
          <w:szCs w:val="20"/>
        </w:rPr>
        <w:t xml:space="preserve"> .........................., </w:t>
      </w:r>
      <w:r w:rsidRPr="00DB1B4F">
        <w:rPr>
          <w:rFonts w:ascii="Verdana" w:hAnsi="Verdana" w:cs="Arial"/>
          <w:b/>
          <w:color w:val="000000"/>
          <w:sz w:val="20"/>
          <w:szCs w:val="20"/>
        </w:rPr>
        <w:t>представлявано от</w:t>
      </w:r>
      <w:r w:rsidRPr="00DB1B4F">
        <w:rPr>
          <w:rFonts w:ascii="Verdana" w:hAnsi="Verdana" w:cs="Arial"/>
          <w:color w:val="000000"/>
          <w:sz w:val="20"/>
          <w:szCs w:val="20"/>
        </w:rPr>
        <w:t xml:space="preserve"> ................................................................</w:t>
      </w:r>
    </w:p>
    <w:p w:rsidR="009B60AB" w:rsidRPr="00DB1B4F" w:rsidRDefault="009B60AB" w:rsidP="009B60AB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9B60AB" w:rsidRPr="00DB1B4F" w:rsidRDefault="009B60AB" w:rsidP="009B60AB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9B60AB" w:rsidRPr="00DB1B4F" w:rsidRDefault="009B60AB" w:rsidP="009B60AB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9B60AB" w:rsidRPr="00DB1B4F" w:rsidRDefault="009B60AB" w:rsidP="009B60AB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>УВАЖАЕМИ ГОСПОДА,</w:t>
      </w:r>
    </w:p>
    <w:p w:rsidR="009B60AB" w:rsidRPr="00DB1B4F" w:rsidRDefault="009B60AB" w:rsidP="009B60AB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9B60AB" w:rsidRPr="00DB1B4F" w:rsidRDefault="009B60AB" w:rsidP="009B60AB">
      <w:pPr>
        <w:tabs>
          <w:tab w:val="left" w:pos="1418"/>
        </w:tabs>
        <w:jc w:val="both"/>
        <w:rPr>
          <w:rFonts w:ascii="Verdana" w:hAnsi="Verdana" w:cs="Arial"/>
          <w:color w:val="000000"/>
          <w:sz w:val="20"/>
          <w:szCs w:val="20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 xml:space="preserve">С настоящото Ви представяме нашето </w:t>
      </w:r>
      <w:r w:rsidRPr="00DB1B4F">
        <w:rPr>
          <w:rFonts w:ascii="Verdana" w:hAnsi="Verdana" w:cs="Arial"/>
          <w:i/>
          <w:color w:val="000000"/>
          <w:sz w:val="20"/>
          <w:szCs w:val="20"/>
        </w:rPr>
        <w:t>Ценово предложение</w:t>
      </w:r>
      <w:r w:rsidRPr="00DB1B4F">
        <w:rPr>
          <w:rFonts w:ascii="Verdana" w:hAnsi="Verdana" w:cs="Arial"/>
          <w:color w:val="000000"/>
          <w:sz w:val="20"/>
          <w:szCs w:val="20"/>
        </w:rPr>
        <w:t xml:space="preserve"> за изпълнение на горепосочената обществена поръчка, както следва:</w:t>
      </w:r>
    </w:p>
    <w:p w:rsidR="009B60AB" w:rsidRPr="00DB1B4F" w:rsidRDefault="009B60AB" w:rsidP="009B60AB">
      <w:pPr>
        <w:pStyle w:val="BodyTextIndent"/>
        <w:spacing w:after="0"/>
        <w:ind w:left="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9B60AB" w:rsidRPr="00DB1B4F" w:rsidRDefault="009B60AB" w:rsidP="009B60AB">
      <w:pPr>
        <w:pStyle w:val="BodyTextIndent"/>
        <w:spacing w:after="0"/>
        <w:ind w:left="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9B60AB" w:rsidRPr="00DB1B4F" w:rsidRDefault="009B60AB" w:rsidP="009B60AB">
      <w:pPr>
        <w:pStyle w:val="BodyTextIndent"/>
        <w:tabs>
          <w:tab w:val="left" w:pos="360"/>
        </w:tabs>
        <w:spacing w:after="0"/>
        <w:ind w:left="0"/>
        <w:jc w:val="both"/>
        <w:rPr>
          <w:rStyle w:val="FontStyle205"/>
          <w:rFonts w:ascii="Verdana" w:hAnsi="Verdana" w:cs="Arial"/>
          <w:color w:val="00000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 xml:space="preserve">I. </w:t>
      </w:r>
      <w:r w:rsidRPr="00DB1B4F">
        <w:rPr>
          <w:rStyle w:val="FontStyle205"/>
          <w:rFonts w:ascii="Verdana" w:hAnsi="Verdana" w:cs="Arial"/>
          <w:color w:val="000000"/>
        </w:rPr>
        <w:t>ЦЕНА И УСЛОВИЯ НА ФОРМИРАНЕТО Й</w:t>
      </w:r>
    </w:p>
    <w:p w:rsidR="009B60AB" w:rsidRPr="00DB1B4F" w:rsidRDefault="009B60AB" w:rsidP="009B60AB">
      <w:pPr>
        <w:tabs>
          <w:tab w:val="left" w:pos="1418"/>
        </w:tabs>
        <w:jc w:val="both"/>
        <w:rPr>
          <w:rFonts w:ascii="Verdana" w:hAnsi="Verdana" w:cs="Arial"/>
          <w:color w:val="000000"/>
          <w:sz w:val="20"/>
          <w:szCs w:val="20"/>
        </w:rPr>
      </w:pPr>
    </w:p>
    <w:p w:rsidR="009B60AB" w:rsidRPr="00DB1B4F" w:rsidRDefault="009B60AB" w:rsidP="009B60AB">
      <w:pPr>
        <w:tabs>
          <w:tab w:val="left" w:pos="1418"/>
        </w:tabs>
        <w:jc w:val="both"/>
        <w:rPr>
          <w:rFonts w:ascii="Verdana" w:hAnsi="Verdana"/>
          <w:color w:val="000000"/>
          <w:sz w:val="20"/>
          <w:szCs w:val="20"/>
        </w:rPr>
      </w:pPr>
      <w:r w:rsidRPr="00DB1B4F">
        <w:rPr>
          <w:b/>
          <w:color w:val="000000"/>
        </w:rPr>
        <w:t>1.</w:t>
      </w:r>
      <w:r w:rsidRPr="00DB1B4F">
        <w:rPr>
          <w:color w:val="000000"/>
        </w:rPr>
        <w:t xml:space="preserve"> </w:t>
      </w:r>
      <w:r w:rsidRPr="00DB1B4F">
        <w:rPr>
          <w:rFonts w:ascii="Verdana" w:hAnsi="Verdana"/>
          <w:color w:val="000000"/>
          <w:sz w:val="20"/>
          <w:szCs w:val="20"/>
        </w:rPr>
        <w:t xml:space="preserve">Изпълнението на </w:t>
      </w:r>
      <w:r w:rsidRPr="00DB1B4F">
        <w:rPr>
          <w:rFonts w:ascii="Verdana" w:hAnsi="Verdana"/>
          <w:bCs/>
          <w:color w:val="000000"/>
          <w:sz w:val="20"/>
          <w:szCs w:val="20"/>
        </w:rPr>
        <w:t xml:space="preserve">поръчката </w:t>
      </w:r>
      <w:r w:rsidRPr="00DB1B4F">
        <w:rPr>
          <w:rFonts w:ascii="Verdana" w:hAnsi="Verdana"/>
          <w:color w:val="000000"/>
          <w:spacing w:val="-17"/>
          <w:sz w:val="20"/>
          <w:szCs w:val="20"/>
        </w:rPr>
        <w:t xml:space="preserve">ще </w:t>
      </w:r>
      <w:r w:rsidRPr="00DB1B4F">
        <w:rPr>
          <w:rFonts w:ascii="Verdana" w:hAnsi="Verdana"/>
          <w:color w:val="000000"/>
          <w:sz w:val="20"/>
          <w:szCs w:val="20"/>
        </w:rPr>
        <w:t xml:space="preserve">извършим по цени, съгласно </w:t>
      </w:r>
      <w:r w:rsidRPr="00DB1B4F">
        <w:rPr>
          <w:rFonts w:ascii="Verdana" w:hAnsi="Verdana"/>
          <w:bCs/>
          <w:color w:val="000000"/>
          <w:sz w:val="20"/>
          <w:szCs w:val="20"/>
        </w:rPr>
        <w:t>таблицата</w:t>
      </w:r>
      <w:r w:rsidRPr="00DB1B4F">
        <w:rPr>
          <w:rFonts w:ascii="Verdana" w:hAnsi="Verdana"/>
          <w:b/>
          <w:bCs/>
          <w:i/>
          <w:color w:val="000000"/>
          <w:sz w:val="20"/>
          <w:szCs w:val="20"/>
        </w:rPr>
        <w:t xml:space="preserve"> </w:t>
      </w:r>
      <w:r w:rsidRPr="00DB1B4F">
        <w:rPr>
          <w:rFonts w:ascii="Verdana" w:hAnsi="Verdana"/>
          <w:color w:val="000000"/>
          <w:sz w:val="20"/>
          <w:szCs w:val="20"/>
        </w:rPr>
        <w:t xml:space="preserve">към настоящото </w:t>
      </w:r>
      <w:r w:rsidRPr="00DB1B4F">
        <w:rPr>
          <w:rFonts w:ascii="Verdana" w:hAnsi="Verdana"/>
          <w:i/>
          <w:color w:val="000000"/>
          <w:sz w:val="20"/>
          <w:szCs w:val="20"/>
        </w:rPr>
        <w:t>Ценово предложение</w:t>
      </w:r>
      <w:r w:rsidRPr="00DB1B4F">
        <w:rPr>
          <w:rFonts w:ascii="Verdana" w:hAnsi="Verdana"/>
          <w:color w:val="000000"/>
          <w:sz w:val="20"/>
          <w:szCs w:val="20"/>
        </w:rPr>
        <w:t xml:space="preserve"> при следните условия:</w:t>
      </w:r>
    </w:p>
    <w:p w:rsidR="009B60AB" w:rsidRPr="00DB1B4F" w:rsidRDefault="009B60AB" w:rsidP="009B60AB">
      <w:pPr>
        <w:shd w:val="clear" w:color="auto" w:fill="FFFFFF"/>
        <w:tabs>
          <w:tab w:val="left" w:pos="418"/>
        </w:tabs>
        <w:jc w:val="both"/>
        <w:rPr>
          <w:rFonts w:ascii="Verdana" w:hAnsi="Verdana"/>
          <w:color w:val="000000"/>
          <w:sz w:val="20"/>
          <w:szCs w:val="20"/>
        </w:rPr>
      </w:pPr>
      <w:r w:rsidRPr="00DB1B4F">
        <w:rPr>
          <w:rFonts w:ascii="Verdana" w:hAnsi="Verdana"/>
          <w:b/>
          <w:color w:val="000000"/>
          <w:sz w:val="20"/>
          <w:szCs w:val="20"/>
        </w:rPr>
        <w:t>а)</w:t>
      </w:r>
      <w:r w:rsidRPr="00DB1B4F">
        <w:rPr>
          <w:rFonts w:ascii="Verdana" w:hAnsi="Verdana"/>
          <w:color w:val="000000"/>
          <w:sz w:val="20"/>
          <w:szCs w:val="20"/>
        </w:rPr>
        <w:t xml:space="preserve"> предложените цени са определени при пълно съответствие с условията от </w:t>
      </w:r>
      <w:r w:rsidR="007D1ADA">
        <w:rPr>
          <w:rFonts w:ascii="Verdana" w:hAnsi="Verdana"/>
          <w:i/>
          <w:color w:val="000000"/>
          <w:sz w:val="20"/>
          <w:szCs w:val="20"/>
        </w:rPr>
        <w:t xml:space="preserve">Поканата </w:t>
      </w:r>
      <w:r w:rsidRPr="00DB1B4F">
        <w:rPr>
          <w:rFonts w:ascii="Verdana" w:hAnsi="Verdana"/>
          <w:color w:val="000000"/>
          <w:sz w:val="20"/>
          <w:szCs w:val="20"/>
        </w:rPr>
        <w:t xml:space="preserve">и </w:t>
      </w:r>
      <w:r w:rsidR="007D1ADA">
        <w:rPr>
          <w:rFonts w:ascii="Verdana" w:hAnsi="Verdana"/>
          <w:i/>
          <w:color w:val="000000"/>
          <w:sz w:val="20"/>
          <w:szCs w:val="20"/>
        </w:rPr>
        <w:t>Техническата спецификация</w:t>
      </w:r>
      <w:r w:rsidRPr="00DB1B4F">
        <w:rPr>
          <w:rFonts w:ascii="Verdana" w:hAnsi="Verdana"/>
          <w:color w:val="000000"/>
          <w:sz w:val="20"/>
          <w:szCs w:val="20"/>
        </w:rPr>
        <w:t xml:space="preserve"> </w:t>
      </w:r>
      <w:r w:rsidR="007D1ADA">
        <w:rPr>
          <w:rFonts w:ascii="Verdana" w:hAnsi="Verdana"/>
          <w:color w:val="000000"/>
          <w:sz w:val="20"/>
          <w:szCs w:val="20"/>
        </w:rPr>
        <w:t xml:space="preserve">за </w:t>
      </w:r>
      <w:r w:rsidRPr="00DB1B4F">
        <w:rPr>
          <w:rFonts w:ascii="Verdana" w:hAnsi="Verdana"/>
          <w:color w:val="000000"/>
          <w:sz w:val="20"/>
          <w:szCs w:val="20"/>
        </w:rPr>
        <w:t>поръчка</w:t>
      </w:r>
      <w:r w:rsidR="007D1ADA">
        <w:rPr>
          <w:rFonts w:ascii="Verdana" w:hAnsi="Verdana"/>
          <w:color w:val="000000"/>
          <w:sz w:val="20"/>
          <w:szCs w:val="20"/>
        </w:rPr>
        <w:t>та</w:t>
      </w:r>
      <w:r w:rsidRPr="00DB1B4F">
        <w:rPr>
          <w:rFonts w:ascii="Verdana" w:hAnsi="Verdana"/>
          <w:color w:val="000000"/>
          <w:sz w:val="20"/>
          <w:szCs w:val="20"/>
        </w:rPr>
        <w:t>;</w:t>
      </w:r>
    </w:p>
    <w:p w:rsidR="009B60AB" w:rsidRPr="00DB1B4F" w:rsidRDefault="009B60AB" w:rsidP="009B60AB">
      <w:pPr>
        <w:shd w:val="clear" w:color="auto" w:fill="FFFFFF"/>
        <w:tabs>
          <w:tab w:val="left" w:pos="418"/>
        </w:tabs>
        <w:jc w:val="both"/>
        <w:rPr>
          <w:rFonts w:ascii="Verdana" w:hAnsi="Verdana"/>
          <w:color w:val="000000"/>
          <w:spacing w:val="-6"/>
          <w:sz w:val="20"/>
          <w:szCs w:val="20"/>
        </w:rPr>
      </w:pPr>
      <w:r w:rsidRPr="00DB1B4F">
        <w:rPr>
          <w:rFonts w:ascii="Verdana" w:hAnsi="Verdana"/>
          <w:b/>
          <w:color w:val="000000"/>
          <w:sz w:val="20"/>
          <w:szCs w:val="20"/>
        </w:rPr>
        <w:t xml:space="preserve">б) </w:t>
      </w:r>
      <w:r w:rsidRPr="00DB1B4F">
        <w:rPr>
          <w:rFonts w:ascii="Verdana" w:hAnsi="Verdana"/>
          <w:color w:val="000000"/>
          <w:sz w:val="20"/>
          <w:szCs w:val="20"/>
        </w:rPr>
        <w:t>всички посочени цени</w:t>
      </w:r>
      <w:r w:rsidRPr="00DB1B4F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DB1B4F">
        <w:rPr>
          <w:rFonts w:ascii="Verdana" w:hAnsi="Verdana"/>
          <w:color w:val="000000"/>
          <w:sz w:val="20"/>
          <w:szCs w:val="20"/>
        </w:rPr>
        <w:t xml:space="preserve">са в лева </w:t>
      </w:r>
      <w:r w:rsidRPr="00DB1B4F">
        <w:rPr>
          <w:rFonts w:ascii="Verdana" w:hAnsi="Verdana"/>
          <w:b/>
          <w:color w:val="000000"/>
          <w:sz w:val="20"/>
          <w:szCs w:val="20"/>
        </w:rPr>
        <w:t xml:space="preserve">без </w:t>
      </w:r>
      <w:r w:rsidRPr="00DB1B4F">
        <w:rPr>
          <w:rStyle w:val="FontStyle207"/>
          <w:rFonts w:ascii="Verdana" w:hAnsi="Verdana" w:cs="Arial"/>
          <w:b/>
          <w:color w:val="000000"/>
        </w:rPr>
        <w:t>ДДС</w:t>
      </w:r>
      <w:r w:rsidRPr="00DB1B4F">
        <w:rPr>
          <w:rStyle w:val="FontStyle207"/>
          <w:rFonts w:ascii="Verdana" w:hAnsi="Verdana" w:cs="Arial"/>
          <w:color w:val="000000"/>
        </w:rPr>
        <w:t xml:space="preserve"> и </w:t>
      </w:r>
      <w:r w:rsidRPr="00DB1B4F">
        <w:rPr>
          <w:rFonts w:ascii="Verdana" w:hAnsi="Verdana" w:cs="Arial"/>
          <w:color w:val="000000"/>
          <w:sz w:val="20"/>
          <w:szCs w:val="20"/>
        </w:rPr>
        <w:t>са закръглявани до втория знак след десетичната запетая</w:t>
      </w:r>
      <w:r w:rsidRPr="00DB1B4F">
        <w:rPr>
          <w:rFonts w:ascii="Verdana" w:hAnsi="Verdana"/>
          <w:color w:val="000000"/>
          <w:spacing w:val="-6"/>
          <w:sz w:val="20"/>
          <w:szCs w:val="20"/>
        </w:rPr>
        <w:t>;</w:t>
      </w:r>
    </w:p>
    <w:p w:rsidR="009B60AB" w:rsidRPr="00DB1B4F" w:rsidRDefault="009B60AB" w:rsidP="009B60AB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color w:val="000000"/>
        </w:rPr>
      </w:pPr>
      <w:r w:rsidRPr="00DB1B4F">
        <w:rPr>
          <w:rFonts w:ascii="Verdana" w:hAnsi="Verdana"/>
          <w:b/>
          <w:color w:val="000000"/>
          <w:sz w:val="20"/>
          <w:szCs w:val="20"/>
        </w:rPr>
        <w:t>в)</w:t>
      </w:r>
      <w:r w:rsidRPr="00DB1B4F">
        <w:rPr>
          <w:rFonts w:ascii="Verdana" w:hAnsi="Verdana"/>
          <w:color w:val="000000"/>
          <w:sz w:val="20"/>
          <w:szCs w:val="20"/>
        </w:rPr>
        <w:t xml:space="preserve"> </w:t>
      </w:r>
      <w:r w:rsidRPr="00DB1B4F">
        <w:rPr>
          <w:rStyle w:val="FontStyle207"/>
          <w:rFonts w:ascii="Verdana" w:hAnsi="Verdana" w:cs="Arial"/>
          <w:color w:val="000000"/>
        </w:rPr>
        <w:t>цените в нашето предложение са окончателни и не подлежат на промяна за срока на договора;</w:t>
      </w:r>
    </w:p>
    <w:p w:rsidR="009B60AB" w:rsidRPr="00DB1B4F" w:rsidRDefault="009B60AB" w:rsidP="009B60AB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color w:val="000000"/>
        </w:rPr>
      </w:pPr>
      <w:r w:rsidRPr="00DB1B4F">
        <w:rPr>
          <w:rStyle w:val="FontStyle207"/>
          <w:rFonts w:ascii="Verdana" w:hAnsi="Verdana" w:cs="Arial"/>
          <w:b/>
          <w:color w:val="000000"/>
        </w:rPr>
        <w:t>г)</w:t>
      </w:r>
      <w:r w:rsidRPr="00DB1B4F">
        <w:rPr>
          <w:rStyle w:val="FontStyle207"/>
          <w:rFonts w:ascii="Verdana" w:hAnsi="Verdana" w:cs="Arial"/>
          <w:color w:val="000000"/>
        </w:rPr>
        <w:t xml:space="preserve"> посочените цени включват всички разходи по изпълнение предмета на поръчката.</w:t>
      </w:r>
    </w:p>
    <w:p w:rsidR="009B60AB" w:rsidRPr="00DB1B4F" w:rsidRDefault="009B60AB" w:rsidP="009B60AB">
      <w:pPr>
        <w:shd w:val="clear" w:color="auto" w:fill="FFFFFF"/>
        <w:tabs>
          <w:tab w:val="left" w:pos="418"/>
        </w:tabs>
        <w:jc w:val="both"/>
        <w:rPr>
          <w:color w:val="000000"/>
        </w:rPr>
      </w:pPr>
    </w:p>
    <w:p w:rsidR="009B60AB" w:rsidRPr="00DB1B4F" w:rsidRDefault="009B60AB" w:rsidP="009B60AB">
      <w:pPr>
        <w:jc w:val="both"/>
        <w:rPr>
          <w:rStyle w:val="Emphasis"/>
          <w:rFonts w:ascii="Verdana" w:hAnsi="Verdana"/>
          <w:i w:val="0"/>
          <w:iCs w:val="0"/>
          <w:color w:val="000000"/>
          <w:sz w:val="20"/>
          <w:szCs w:val="20"/>
        </w:rPr>
      </w:pPr>
      <w:r w:rsidRPr="00DB1B4F">
        <w:rPr>
          <w:rStyle w:val="Emphasis"/>
          <w:rFonts w:ascii="Verdana" w:hAnsi="Verdana"/>
          <w:b/>
          <w:color w:val="000000"/>
          <w:sz w:val="20"/>
          <w:szCs w:val="20"/>
        </w:rPr>
        <w:t>2.</w:t>
      </w:r>
      <w:r w:rsidRPr="00DB1B4F">
        <w:rPr>
          <w:rStyle w:val="Emphasis"/>
          <w:rFonts w:ascii="Verdana" w:hAnsi="Verdana"/>
          <w:color w:val="000000"/>
          <w:sz w:val="20"/>
          <w:szCs w:val="20"/>
        </w:rPr>
        <w:t xml:space="preserve"> Предлаганите от нас ц</w:t>
      </w:r>
      <w:r w:rsidRPr="00DB1B4F">
        <w:rPr>
          <w:rFonts w:ascii="Verdana" w:hAnsi="Verdana"/>
          <w:bCs/>
          <w:color w:val="000000"/>
          <w:sz w:val="20"/>
          <w:szCs w:val="20"/>
        </w:rPr>
        <w:t xml:space="preserve">ени </w:t>
      </w:r>
      <w:r w:rsidRPr="00DB1B4F">
        <w:rPr>
          <w:rFonts w:ascii="Verdana" w:hAnsi="Verdana"/>
          <w:color w:val="000000"/>
          <w:sz w:val="20"/>
          <w:szCs w:val="20"/>
        </w:rPr>
        <w:t>и тяхното формиране са представени в табличен вид, както следва:</w:t>
      </w:r>
      <w:r w:rsidRPr="00DB1B4F">
        <w:rPr>
          <w:rStyle w:val="Emphasis"/>
          <w:rFonts w:ascii="Verdana" w:hAnsi="Verdana"/>
          <w:color w:val="000000"/>
          <w:sz w:val="20"/>
          <w:szCs w:val="20"/>
        </w:rPr>
        <w:t xml:space="preserve"> </w:t>
      </w:r>
    </w:p>
    <w:p w:rsidR="009B60AB" w:rsidRPr="00DB1B4F" w:rsidRDefault="009B60AB" w:rsidP="009B60AB">
      <w:pPr>
        <w:shd w:val="clear" w:color="auto" w:fill="FFFFFF"/>
        <w:tabs>
          <w:tab w:val="left" w:pos="418"/>
        </w:tabs>
        <w:jc w:val="both"/>
        <w:rPr>
          <w:rFonts w:ascii="Verdana" w:hAnsi="Verdana"/>
          <w:bCs/>
          <w:iCs/>
          <w:color w:val="000000"/>
          <w:sz w:val="20"/>
          <w:szCs w:val="20"/>
        </w:rPr>
      </w:pPr>
    </w:p>
    <w:p w:rsidR="009B60AB" w:rsidRPr="00DB1B4F" w:rsidRDefault="009B60AB" w:rsidP="009B60AB">
      <w:pPr>
        <w:widowControl/>
        <w:suppressAutoHyphens w:val="0"/>
        <w:autoSpaceDE/>
        <w:rPr>
          <w:rFonts w:ascii="Verdana" w:hAnsi="Verdana"/>
          <w:b/>
          <w:i/>
          <w:color w:val="000000"/>
          <w:sz w:val="20"/>
          <w:szCs w:val="20"/>
        </w:rPr>
      </w:pPr>
      <w:r w:rsidRPr="00DB1B4F">
        <w:rPr>
          <w:rFonts w:ascii="Verdana" w:hAnsi="Verdana"/>
          <w:b/>
          <w:i/>
          <w:color w:val="000000"/>
          <w:sz w:val="20"/>
          <w:szCs w:val="20"/>
        </w:rPr>
        <w:br w:type="page"/>
      </w:r>
    </w:p>
    <w:p w:rsidR="00CF1B30" w:rsidRDefault="00CF1B30" w:rsidP="00CF1B30">
      <w:pPr>
        <w:jc w:val="center"/>
        <w:rPr>
          <w:rStyle w:val="FontStyle207"/>
          <w:rFonts w:ascii="Verdana" w:hAnsi="Verdana" w:cs="Arial"/>
          <w:b/>
          <w:i/>
        </w:rPr>
      </w:pPr>
      <w:r w:rsidRPr="00117124">
        <w:rPr>
          <w:rFonts w:ascii="Verdana" w:hAnsi="Verdana"/>
          <w:b/>
          <w:bCs/>
          <w:i/>
          <w:sz w:val="20"/>
          <w:szCs w:val="20"/>
        </w:rPr>
        <w:lastRenderedPageBreak/>
        <w:t>Таблица за предлагани</w:t>
      </w:r>
      <w:r>
        <w:rPr>
          <w:rFonts w:ascii="Verdana" w:hAnsi="Verdana"/>
          <w:b/>
          <w:bCs/>
          <w:i/>
          <w:sz w:val="20"/>
          <w:szCs w:val="20"/>
        </w:rPr>
        <w:t>те</w:t>
      </w:r>
      <w:r w:rsidRPr="00117124">
        <w:rPr>
          <w:rFonts w:ascii="Verdana" w:hAnsi="Verdana"/>
          <w:b/>
          <w:bCs/>
          <w:i/>
          <w:sz w:val="20"/>
          <w:szCs w:val="20"/>
        </w:rPr>
        <w:t xml:space="preserve"> цени</w:t>
      </w:r>
      <w:r>
        <w:rPr>
          <w:rFonts w:ascii="Verdana" w:hAnsi="Verdana"/>
          <w:b/>
          <w:bCs/>
          <w:i/>
          <w:sz w:val="20"/>
          <w:szCs w:val="20"/>
        </w:rPr>
        <w:t xml:space="preserve"> </w:t>
      </w:r>
      <w:r w:rsidRPr="00523CBA">
        <w:rPr>
          <w:rFonts w:ascii="Verdana" w:hAnsi="Verdana"/>
          <w:b/>
          <w:i/>
          <w:sz w:val="20"/>
          <w:szCs w:val="20"/>
        </w:rPr>
        <w:t>(</w:t>
      </w:r>
      <w:r w:rsidRPr="00CB7DFD">
        <w:rPr>
          <w:rFonts w:ascii="Verdana" w:hAnsi="Verdana"/>
          <w:b/>
          <w:i/>
          <w:sz w:val="20"/>
          <w:szCs w:val="20"/>
        </w:rPr>
        <w:t xml:space="preserve">без </w:t>
      </w:r>
      <w:r w:rsidRPr="00CB7DFD">
        <w:rPr>
          <w:rStyle w:val="FontStyle207"/>
          <w:rFonts w:ascii="Verdana" w:hAnsi="Verdana" w:cs="Arial"/>
          <w:b/>
          <w:i/>
        </w:rPr>
        <w:t>ДДС</w:t>
      </w:r>
      <w:r>
        <w:rPr>
          <w:rStyle w:val="FontStyle207"/>
          <w:rFonts w:ascii="Verdana" w:hAnsi="Verdana" w:cs="Arial"/>
          <w:b/>
          <w:i/>
        </w:rPr>
        <w:t>)</w:t>
      </w:r>
      <w:r w:rsidRPr="00117124">
        <w:rPr>
          <w:rFonts w:ascii="Verdana" w:hAnsi="Verdana"/>
          <w:b/>
          <w:bCs/>
          <w:i/>
          <w:sz w:val="20"/>
          <w:szCs w:val="20"/>
        </w:rPr>
        <w:t xml:space="preserve"> и тяхното формиране</w:t>
      </w:r>
    </w:p>
    <w:p w:rsidR="007D1ADA" w:rsidRPr="00CF1B30" w:rsidRDefault="007D1ADA" w:rsidP="009B60AB">
      <w:pPr>
        <w:jc w:val="center"/>
        <w:rPr>
          <w:rFonts w:ascii="Verdana" w:hAnsi="Verdana"/>
          <w:bCs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984"/>
        <w:gridCol w:w="1276"/>
        <w:gridCol w:w="1701"/>
      </w:tblGrid>
      <w:tr w:rsidR="00F52679" w:rsidRPr="00CF1B30" w:rsidTr="00F5267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F52679" w:rsidRPr="007D1ADA" w:rsidRDefault="00F52679" w:rsidP="007D1ADA">
            <w:pPr>
              <w:widowControl/>
              <w:autoSpaceDE/>
              <w:jc w:val="center"/>
              <w:rPr>
                <w:rFonts w:ascii="Verdana" w:hAnsi="Verdana" w:cs="Tahoma"/>
                <w:b/>
                <w:color w:val="000000"/>
                <w:sz w:val="20"/>
                <w:szCs w:val="20"/>
              </w:rPr>
            </w:pPr>
            <w:r w:rsidRPr="007D1ADA">
              <w:rPr>
                <w:rFonts w:ascii="Verdana" w:hAnsi="Verdana" w:cs="Tahoma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F52679" w:rsidRPr="007D1ADA" w:rsidRDefault="00F52679" w:rsidP="007D1ADA">
            <w:pPr>
              <w:widowControl/>
              <w:autoSpaceDE/>
              <w:jc w:val="center"/>
              <w:rPr>
                <w:rFonts w:ascii="Verdana" w:hAnsi="Verdana" w:cs="Tahoma"/>
                <w:b/>
                <w:color w:val="000000"/>
                <w:sz w:val="20"/>
                <w:szCs w:val="20"/>
              </w:rPr>
            </w:pPr>
            <w:r w:rsidRPr="007D1ADA">
              <w:rPr>
                <w:rFonts w:ascii="Verdana" w:hAnsi="Verdana" w:cs="Tahoma"/>
                <w:b/>
                <w:color w:val="000000"/>
                <w:sz w:val="20"/>
                <w:szCs w:val="20"/>
              </w:rPr>
              <w:t xml:space="preserve">Наименование </w:t>
            </w:r>
          </w:p>
          <w:p w:rsidR="00F52679" w:rsidRPr="007D1ADA" w:rsidRDefault="00F52679" w:rsidP="007D1ADA">
            <w:pPr>
              <w:widowControl/>
              <w:autoSpaceDE/>
              <w:jc w:val="center"/>
              <w:rPr>
                <w:rFonts w:ascii="Verdana" w:hAnsi="Verdana" w:cs="Tahoma"/>
                <w:b/>
                <w:color w:val="000000"/>
                <w:sz w:val="20"/>
                <w:szCs w:val="20"/>
              </w:rPr>
            </w:pPr>
          </w:p>
          <w:p w:rsidR="00F52679" w:rsidRPr="00F52679" w:rsidRDefault="00F52679" w:rsidP="007D1ADA">
            <w:pPr>
              <w:widowControl/>
              <w:autoSpaceDE/>
              <w:jc w:val="center"/>
              <w:rPr>
                <w:rFonts w:ascii="Verdana" w:hAnsi="Verdana" w:cs="Tahoma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F52679" w:rsidRPr="007D1ADA" w:rsidRDefault="00F52679" w:rsidP="007D1ADA">
            <w:pPr>
              <w:widowControl/>
              <w:autoSpaceDE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Количество</w:t>
            </w:r>
            <w:r w:rsidRPr="007D1ADA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,</w:t>
            </w:r>
          </w:p>
          <w:p w:rsidR="00F52679" w:rsidRPr="00CF1B30" w:rsidRDefault="00F52679" w:rsidP="007D1ADA">
            <w:pPr>
              <w:widowControl/>
              <w:autoSpaceDE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  <w:p w:rsidR="00F52679" w:rsidRPr="007D1ADA" w:rsidRDefault="00F52679" w:rsidP="00F52679">
            <w:pPr>
              <w:widowControl/>
              <w:autoSpaceDE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F52679" w:rsidRPr="007D1ADA" w:rsidRDefault="00F52679" w:rsidP="00F52679">
            <w:pPr>
              <w:widowControl/>
              <w:autoSpaceDE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Ед. ц</w:t>
            </w:r>
            <w:r w:rsidRPr="007D1ADA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ена,</w:t>
            </w:r>
          </w:p>
          <w:p w:rsidR="00F52679" w:rsidRPr="00CF1B30" w:rsidRDefault="00F52679" w:rsidP="00F52679">
            <w:pPr>
              <w:widowControl/>
              <w:autoSpaceDE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  <w:p w:rsidR="00F52679" w:rsidRPr="00CF1B30" w:rsidRDefault="00F52679" w:rsidP="00F52679">
            <w:pPr>
              <w:widowControl/>
              <w:autoSpaceDE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7D1ADA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лв.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/бр.</w:t>
            </w:r>
            <w:r w:rsidRPr="007D1ADA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без ДДС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F52679" w:rsidRDefault="00F52679" w:rsidP="007D1ADA">
            <w:pPr>
              <w:widowControl/>
              <w:autoSpaceDE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Общо,</w:t>
            </w:r>
          </w:p>
          <w:p w:rsidR="00F52679" w:rsidRDefault="00F52679" w:rsidP="007D1ADA">
            <w:pPr>
              <w:widowControl/>
              <w:autoSpaceDE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  <w:p w:rsidR="00F52679" w:rsidRDefault="00F52679" w:rsidP="007D1ADA">
            <w:pPr>
              <w:widowControl/>
              <w:autoSpaceDE/>
              <w:jc w:val="center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  <w:p w:rsidR="00F52679" w:rsidRPr="00CF1B30" w:rsidRDefault="00F52679" w:rsidP="007D1ADA">
            <w:pPr>
              <w:widowControl/>
              <w:autoSpaceDE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7D1ADA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лв. без ДДС</w:t>
            </w:r>
          </w:p>
        </w:tc>
      </w:tr>
      <w:tr w:rsidR="00F52679" w:rsidRPr="00CF1B30" w:rsidTr="00F5267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F52679" w:rsidRPr="00F52679" w:rsidRDefault="00F52679" w:rsidP="007D1ADA">
            <w:pPr>
              <w:widowControl/>
              <w:autoSpaceDE/>
              <w:jc w:val="center"/>
              <w:rPr>
                <w:rFonts w:ascii="Verdana" w:hAnsi="Verdana" w:cs="Tahoma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 w:cs="Tahoma"/>
                <w:b/>
                <w:color w:val="000000"/>
                <w:sz w:val="20"/>
                <w:szCs w:val="20"/>
                <w:lang w:val="en-GB"/>
              </w:rPr>
              <w:t>(1)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F52679" w:rsidRPr="007D1ADA" w:rsidRDefault="00F52679" w:rsidP="00F52679">
            <w:pPr>
              <w:widowControl/>
              <w:autoSpaceDE/>
              <w:jc w:val="center"/>
              <w:rPr>
                <w:rFonts w:ascii="Verdana" w:hAnsi="Verdana" w:cs="Tahom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color w:val="000000"/>
                <w:sz w:val="20"/>
                <w:szCs w:val="20"/>
                <w:lang w:val="en-GB"/>
              </w:rPr>
              <w:t>(2)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F52679" w:rsidRDefault="00F52679" w:rsidP="00F52679">
            <w:pPr>
              <w:widowControl/>
              <w:autoSpaceDE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color w:val="000000"/>
                <w:sz w:val="20"/>
                <w:szCs w:val="20"/>
                <w:lang w:val="en-GB"/>
              </w:rPr>
              <w:t>(3)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F52679" w:rsidRDefault="00F52679" w:rsidP="00F52679">
            <w:pPr>
              <w:widowControl/>
              <w:autoSpaceDE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color w:val="000000"/>
                <w:sz w:val="20"/>
                <w:szCs w:val="20"/>
                <w:lang w:val="en-GB"/>
              </w:rPr>
              <w:t>(4)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F52679" w:rsidRDefault="00F52679" w:rsidP="00F52679">
            <w:pPr>
              <w:widowControl/>
              <w:autoSpaceDE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color w:val="000000"/>
                <w:sz w:val="20"/>
                <w:szCs w:val="20"/>
                <w:lang w:val="en-GB"/>
              </w:rPr>
              <w:t>(5)= (3)x(4)</w:t>
            </w:r>
          </w:p>
        </w:tc>
      </w:tr>
      <w:tr w:rsidR="00F52679" w:rsidRPr="007E197F" w:rsidTr="007E197F">
        <w:trPr>
          <w:trHeight w:val="397"/>
        </w:trPr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679" w:rsidRPr="007E197F" w:rsidRDefault="00F52679" w:rsidP="007D1ADA">
            <w:pPr>
              <w:widowControl/>
              <w:autoSpaceDE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7E197F">
              <w:rPr>
                <w:rFonts w:ascii="Verdana" w:hAnsi="Verdana" w:cs="Tahoma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68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679" w:rsidRPr="007E197F" w:rsidRDefault="00745E70" w:rsidP="00745E70">
            <w:pPr>
              <w:widowControl/>
              <w:autoSpaceDE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7E197F">
              <w:rPr>
                <w:rFonts w:ascii="Verdana" w:hAnsi="Verdana" w:cs="Verdana"/>
                <w:sz w:val="16"/>
                <w:szCs w:val="16"/>
              </w:rPr>
              <w:t>Авариен ремонт на двигател №</w:t>
            </w:r>
            <w:r w:rsidRPr="007E197F">
              <w:rPr>
                <w:rFonts w:ascii="Verdana" w:hAnsi="Verdana" w:cs="Verdana"/>
                <w:sz w:val="16"/>
                <w:szCs w:val="16"/>
                <w:lang w:val="en-US"/>
              </w:rPr>
              <w:t>JF</w:t>
            </w:r>
            <w:r w:rsidRPr="007E197F">
              <w:rPr>
                <w:rFonts w:ascii="Verdana" w:hAnsi="Verdana" w:cs="Verdana"/>
                <w:sz w:val="16"/>
                <w:szCs w:val="16"/>
                <w:lang w:val="ru-RU"/>
              </w:rPr>
              <w:t>193/5791671</w:t>
            </w:r>
            <w:r w:rsidRPr="007E197F">
              <w:rPr>
                <w:rFonts w:ascii="Verdana" w:hAnsi="Verdana" w:cs="Verdana"/>
                <w:sz w:val="16"/>
                <w:szCs w:val="16"/>
              </w:rPr>
              <w:t xml:space="preserve"> на инсталацията за комбинирано производство на топлинна и електрическа енергия (ИКПТЕЕ) в „Топлофикация-Разград“ АД</w:t>
            </w:r>
            <w:r w:rsidRPr="007E197F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679" w:rsidRPr="007E197F" w:rsidRDefault="00745E70" w:rsidP="007E197F">
            <w:pPr>
              <w:widowControl/>
              <w:autoSpaceDE/>
              <w:jc w:val="center"/>
              <w:rPr>
                <w:rFonts w:ascii="Verdana" w:hAnsi="Verdana" w:cs="Tahoma"/>
                <w:color w:val="000000"/>
                <w:sz w:val="16"/>
                <w:szCs w:val="16"/>
                <w:lang w:val="en-GB"/>
              </w:rPr>
            </w:pPr>
            <w:r w:rsidRPr="007E197F">
              <w:rPr>
                <w:rFonts w:ascii="Verdana" w:hAnsi="Verdana" w:cs="Tahoma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79" w:rsidRPr="007E197F" w:rsidRDefault="00F52679" w:rsidP="007E197F">
            <w:pPr>
              <w:widowControl/>
              <w:autoSpaceDE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679" w:rsidRPr="007E197F" w:rsidRDefault="00F52679" w:rsidP="007E197F">
            <w:pPr>
              <w:widowControl/>
              <w:autoSpaceDE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</w:tr>
    </w:tbl>
    <w:p w:rsidR="00414745" w:rsidRDefault="00414745" w:rsidP="009B60AB">
      <w:pPr>
        <w:tabs>
          <w:tab w:val="left" w:pos="360"/>
          <w:tab w:val="left" w:pos="426"/>
        </w:tabs>
        <w:suppressAutoHyphens w:val="0"/>
        <w:autoSpaceDN w:val="0"/>
        <w:adjustRightInd w:val="0"/>
        <w:jc w:val="both"/>
        <w:rPr>
          <w:rFonts w:ascii="Verdana" w:hAnsi="Verdana"/>
          <w:bCs/>
          <w:sz w:val="20"/>
          <w:szCs w:val="20"/>
          <w:lang w:eastAsia="bg-BG"/>
        </w:rPr>
      </w:pPr>
    </w:p>
    <w:p w:rsidR="00657911" w:rsidRPr="003D46F0" w:rsidRDefault="00657911" w:rsidP="009B60AB">
      <w:pPr>
        <w:tabs>
          <w:tab w:val="left" w:pos="360"/>
          <w:tab w:val="left" w:pos="426"/>
        </w:tabs>
        <w:suppressAutoHyphens w:val="0"/>
        <w:autoSpaceDN w:val="0"/>
        <w:adjustRightInd w:val="0"/>
        <w:jc w:val="both"/>
        <w:rPr>
          <w:rFonts w:ascii="Verdana" w:hAnsi="Verdana"/>
          <w:bCs/>
          <w:sz w:val="20"/>
          <w:szCs w:val="20"/>
          <w:lang w:eastAsia="bg-BG"/>
        </w:rPr>
      </w:pPr>
    </w:p>
    <w:p w:rsidR="009B60AB" w:rsidRPr="00DB1B4F" w:rsidRDefault="009B60AB" w:rsidP="009B60AB">
      <w:pPr>
        <w:pStyle w:val="BodyTextIndent"/>
        <w:spacing w:after="0"/>
        <w:ind w:left="0"/>
        <w:jc w:val="both"/>
        <w:rPr>
          <w:rFonts w:ascii="Verdana" w:hAnsi="Verdana"/>
          <w:iCs/>
          <w:color w:val="000000"/>
          <w:spacing w:val="-7"/>
          <w:sz w:val="20"/>
          <w:szCs w:val="20"/>
        </w:rPr>
      </w:pPr>
      <w:r w:rsidRPr="00DB1B4F">
        <w:rPr>
          <w:rFonts w:ascii="Verdana" w:hAnsi="Verdana"/>
          <w:color w:val="000000"/>
          <w:sz w:val="20"/>
          <w:szCs w:val="20"/>
        </w:rPr>
        <w:t xml:space="preserve">За изпълнение предмета на поръчката </w:t>
      </w:r>
      <w:r w:rsidRPr="00DB1B4F">
        <w:rPr>
          <w:rFonts w:ascii="Verdana" w:hAnsi="Verdana"/>
          <w:iCs/>
          <w:color w:val="000000"/>
          <w:spacing w:val="-7"/>
          <w:sz w:val="20"/>
          <w:szCs w:val="20"/>
        </w:rPr>
        <w:t xml:space="preserve">в съответствие с </w:t>
      </w:r>
      <w:r w:rsidR="003D46F0">
        <w:rPr>
          <w:rFonts w:ascii="Verdana" w:hAnsi="Verdana"/>
          <w:iCs/>
          <w:color w:val="000000"/>
          <w:spacing w:val="-7"/>
          <w:sz w:val="20"/>
          <w:szCs w:val="20"/>
        </w:rPr>
        <w:t xml:space="preserve">изискванията и </w:t>
      </w:r>
      <w:r w:rsidRPr="00DB1B4F">
        <w:rPr>
          <w:rFonts w:ascii="Verdana" w:hAnsi="Verdana"/>
          <w:iCs/>
          <w:color w:val="000000"/>
          <w:spacing w:val="-7"/>
          <w:sz w:val="20"/>
          <w:szCs w:val="20"/>
        </w:rPr>
        <w:t>условията,</w:t>
      </w:r>
      <w:r w:rsidRPr="00DB1B4F">
        <w:rPr>
          <w:rFonts w:ascii="Verdana" w:hAnsi="Verdana"/>
          <w:color w:val="000000"/>
          <w:sz w:val="20"/>
          <w:szCs w:val="20"/>
        </w:rPr>
        <w:t xml:space="preserve"> предлагаме </w:t>
      </w:r>
      <w:r w:rsidRPr="00DB1B4F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ОБЩА цена за изпълнение на поръчката </w:t>
      </w:r>
      <w:r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без ДДС </w:t>
      </w:r>
      <w:r w:rsidRPr="00DB1B4F">
        <w:rPr>
          <w:rFonts w:ascii="Verdana" w:hAnsi="Verdana"/>
          <w:iCs/>
          <w:color w:val="000000"/>
          <w:spacing w:val="-7"/>
          <w:sz w:val="20"/>
          <w:szCs w:val="20"/>
        </w:rPr>
        <w:t xml:space="preserve">в размер на: </w:t>
      </w:r>
    </w:p>
    <w:p w:rsidR="009B60AB" w:rsidRPr="00DB1B4F" w:rsidRDefault="009B60AB" w:rsidP="009B60AB">
      <w:pPr>
        <w:pStyle w:val="BodyTextIndent"/>
        <w:spacing w:after="0"/>
        <w:ind w:left="0"/>
        <w:jc w:val="both"/>
        <w:rPr>
          <w:rFonts w:ascii="Verdana" w:hAnsi="Verdana"/>
          <w:iCs/>
          <w:color w:val="000000"/>
          <w:spacing w:val="-7"/>
          <w:sz w:val="20"/>
          <w:szCs w:val="20"/>
        </w:rPr>
      </w:pPr>
    </w:p>
    <w:p w:rsidR="009B60AB" w:rsidRPr="00DB1B4F" w:rsidRDefault="009B60AB" w:rsidP="009B60AB">
      <w:pPr>
        <w:pStyle w:val="BodyTextIndent"/>
        <w:spacing w:after="0" w:line="360" w:lineRule="auto"/>
        <w:ind w:left="0"/>
        <w:jc w:val="both"/>
        <w:rPr>
          <w:rFonts w:ascii="Verdana" w:hAnsi="Verdana"/>
          <w:iCs/>
          <w:color w:val="000000"/>
          <w:spacing w:val="-7"/>
          <w:sz w:val="20"/>
          <w:szCs w:val="20"/>
        </w:rPr>
      </w:pPr>
      <w:r w:rsidRPr="00DB1B4F">
        <w:rPr>
          <w:rFonts w:ascii="Verdana" w:hAnsi="Verdana"/>
          <w:i/>
          <w:iCs/>
          <w:color w:val="000000"/>
          <w:spacing w:val="-7"/>
          <w:sz w:val="20"/>
          <w:szCs w:val="20"/>
        </w:rPr>
        <w:t>(цифром</w:t>
      </w:r>
      <w:r w:rsidRPr="00DB1B4F">
        <w:rPr>
          <w:rFonts w:ascii="Verdana" w:hAnsi="Verdana"/>
          <w:iCs/>
          <w:color w:val="000000"/>
          <w:spacing w:val="-7"/>
          <w:sz w:val="20"/>
          <w:szCs w:val="20"/>
        </w:rPr>
        <w:t xml:space="preserve">) </w:t>
      </w:r>
      <w:r w:rsidRPr="00DB1B4F">
        <w:rPr>
          <w:rFonts w:ascii="Verdana" w:hAnsi="Verdana"/>
          <w:i/>
          <w:iCs/>
          <w:color w:val="000000"/>
          <w:spacing w:val="-7"/>
          <w:sz w:val="18"/>
          <w:szCs w:val="18"/>
        </w:rPr>
        <w:t>...................................................</w:t>
      </w:r>
    </w:p>
    <w:p w:rsidR="009B60AB" w:rsidRPr="00DB1B4F" w:rsidRDefault="009B60AB" w:rsidP="009B60AB">
      <w:pPr>
        <w:pStyle w:val="BodyTextIndent"/>
        <w:spacing w:after="0" w:line="360" w:lineRule="auto"/>
        <w:ind w:left="0"/>
        <w:jc w:val="both"/>
        <w:rPr>
          <w:rFonts w:ascii="Verdana" w:hAnsi="Verdana"/>
          <w:i/>
          <w:iCs/>
          <w:color w:val="000000"/>
          <w:spacing w:val="-7"/>
          <w:sz w:val="18"/>
          <w:szCs w:val="18"/>
        </w:rPr>
      </w:pPr>
      <w:r w:rsidRPr="00DB1B4F">
        <w:rPr>
          <w:rFonts w:ascii="Verdana" w:hAnsi="Verdana"/>
          <w:i/>
          <w:iCs/>
          <w:color w:val="000000"/>
          <w:spacing w:val="-7"/>
          <w:sz w:val="20"/>
          <w:szCs w:val="20"/>
        </w:rPr>
        <w:t>(словом) .</w:t>
      </w:r>
      <w:r w:rsidRPr="00DB1B4F">
        <w:rPr>
          <w:rFonts w:ascii="Verdana" w:hAnsi="Verdana"/>
          <w:i/>
          <w:iCs/>
          <w:color w:val="000000"/>
          <w:spacing w:val="-7"/>
          <w:sz w:val="18"/>
          <w:szCs w:val="18"/>
        </w:rPr>
        <w:t>.............................................................................................................................</w:t>
      </w:r>
    </w:p>
    <w:p w:rsidR="009B60AB" w:rsidRPr="00DB1B4F" w:rsidRDefault="009B60AB" w:rsidP="009B60AB">
      <w:pPr>
        <w:pStyle w:val="BodyTextIndent"/>
        <w:spacing w:after="0"/>
        <w:ind w:left="0"/>
        <w:jc w:val="center"/>
        <w:rPr>
          <w:rFonts w:ascii="Verdana" w:hAnsi="Verdana"/>
          <w:color w:val="000000"/>
          <w:sz w:val="18"/>
          <w:szCs w:val="18"/>
        </w:rPr>
      </w:pPr>
      <w:r w:rsidRPr="00DB1B4F">
        <w:rPr>
          <w:rFonts w:ascii="Verdana" w:hAnsi="Verdana"/>
          <w:i/>
          <w:iCs/>
          <w:color w:val="000000"/>
          <w:spacing w:val="-7"/>
          <w:sz w:val="18"/>
          <w:szCs w:val="18"/>
        </w:rPr>
        <w:t>(посочва се словом стойността на валутата)</w:t>
      </w:r>
    </w:p>
    <w:p w:rsidR="009B60AB" w:rsidRDefault="009B60AB" w:rsidP="009B60AB">
      <w:pPr>
        <w:shd w:val="clear" w:color="auto" w:fill="FFFFFF"/>
        <w:tabs>
          <w:tab w:val="left" w:pos="418"/>
        </w:tabs>
        <w:jc w:val="both"/>
        <w:rPr>
          <w:rStyle w:val="FontStyle207"/>
          <w:rFonts w:ascii="Verdana" w:hAnsi="Verdana" w:cs="Arial"/>
          <w:color w:val="000000"/>
        </w:rPr>
      </w:pPr>
    </w:p>
    <w:p w:rsidR="009B60AB" w:rsidRPr="00DB1B4F" w:rsidRDefault="009B60AB" w:rsidP="009B60AB">
      <w:pPr>
        <w:shd w:val="clear" w:color="auto" w:fill="FFFFFF"/>
        <w:tabs>
          <w:tab w:val="left" w:pos="418"/>
        </w:tabs>
        <w:jc w:val="both"/>
        <w:rPr>
          <w:rFonts w:ascii="Verdana" w:hAnsi="Verdana"/>
          <w:bCs/>
          <w:iCs/>
          <w:color w:val="000000"/>
          <w:sz w:val="20"/>
          <w:szCs w:val="20"/>
        </w:rPr>
      </w:pPr>
      <w:r w:rsidRPr="00DB1B4F">
        <w:rPr>
          <w:rStyle w:val="FontStyle207"/>
          <w:rFonts w:ascii="Verdana" w:hAnsi="Verdana" w:cs="Arial"/>
          <w:color w:val="000000"/>
        </w:rPr>
        <w:t xml:space="preserve">Потвърждаваме, че предлаганата от нас </w:t>
      </w:r>
      <w:r w:rsidRPr="00DB1B4F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ОБЩА </w:t>
      </w:r>
      <w:r w:rsidRPr="00C74639">
        <w:rPr>
          <w:rFonts w:ascii="Verdana" w:hAnsi="Verdana"/>
          <w:b/>
          <w:iCs/>
          <w:spacing w:val="-7"/>
          <w:sz w:val="20"/>
          <w:szCs w:val="20"/>
        </w:rPr>
        <w:t xml:space="preserve">цена </w:t>
      </w:r>
      <w:r w:rsidRPr="00C74639">
        <w:rPr>
          <w:rFonts w:ascii="Verdana" w:hAnsi="Verdana"/>
          <w:sz w:val="20"/>
          <w:szCs w:val="20"/>
        </w:rPr>
        <w:t xml:space="preserve">е формирана въз основа на единичните цени </w:t>
      </w:r>
      <w:r w:rsidRPr="00C74639">
        <w:rPr>
          <w:rFonts w:ascii="Verdana" w:hAnsi="Verdana"/>
          <w:iCs/>
          <w:spacing w:val="-7"/>
          <w:sz w:val="20"/>
          <w:szCs w:val="20"/>
        </w:rPr>
        <w:t>от предложението в таблицата по-горе, ка</w:t>
      </w:r>
      <w:r w:rsidRPr="00DB1B4F">
        <w:rPr>
          <w:rFonts w:ascii="Verdana" w:hAnsi="Verdana"/>
          <w:iCs/>
          <w:color w:val="000000"/>
          <w:spacing w:val="-7"/>
          <w:sz w:val="20"/>
          <w:szCs w:val="20"/>
        </w:rPr>
        <w:t xml:space="preserve">то в нея </w:t>
      </w:r>
      <w:r w:rsidRPr="00DB1B4F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не се </w:t>
      </w:r>
      <w:r w:rsidRPr="00663FA6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включва </w:t>
      </w:r>
      <w:r w:rsidRPr="00663FA6">
        <w:rPr>
          <w:rFonts w:ascii="Verdana" w:hAnsi="Verdana" w:cs="Verdana"/>
          <w:b/>
          <w:color w:val="000000"/>
          <w:sz w:val="20"/>
          <w:szCs w:val="20"/>
          <w:lang w:eastAsia="bg-BG"/>
        </w:rPr>
        <w:t>ДДС</w:t>
      </w:r>
      <w:r>
        <w:rPr>
          <w:rFonts w:ascii="Verdana" w:hAnsi="Verdana" w:cs="Verdana"/>
          <w:b/>
          <w:color w:val="000000"/>
          <w:sz w:val="20"/>
          <w:szCs w:val="20"/>
          <w:lang w:eastAsia="bg-BG"/>
        </w:rPr>
        <w:t>.</w:t>
      </w:r>
    </w:p>
    <w:p w:rsidR="009B60AB" w:rsidRPr="00DB1B4F" w:rsidRDefault="009B60AB" w:rsidP="009B60AB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Fonts w:ascii="Verdana" w:hAnsi="Verdana"/>
          <w:color w:val="000000"/>
          <w:sz w:val="20"/>
          <w:szCs w:val="20"/>
        </w:rPr>
      </w:pPr>
    </w:p>
    <w:p w:rsidR="009B60AB" w:rsidRPr="00DB1B4F" w:rsidRDefault="009B60AB" w:rsidP="009B60AB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Fonts w:ascii="Verdana" w:hAnsi="Verdana"/>
          <w:color w:val="000000"/>
          <w:sz w:val="20"/>
          <w:szCs w:val="20"/>
        </w:rPr>
      </w:pPr>
      <w:r w:rsidRPr="00DB1B4F">
        <w:rPr>
          <w:rStyle w:val="FontStyle205"/>
          <w:rFonts w:ascii="Verdana" w:hAnsi="Verdana" w:cs="Arial"/>
          <w:color w:val="000000"/>
        </w:rPr>
        <w:t>II. НАЧИН НА ПЛАЩАНЕ</w:t>
      </w:r>
      <w:r w:rsidRPr="00DB1B4F">
        <w:rPr>
          <w:rFonts w:ascii="Verdana" w:hAnsi="Verdana"/>
          <w:color w:val="000000"/>
          <w:sz w:val="20"/>
          <w:szCs w:val="20"/>
        </w:rPr>
        <w:t xml:space="preserve"> </w:t>
      </w:r>
    </w:p>
    <w:p w:rsidR="009B60AB" w:rsidRDefault="009B60AB" w:rsidP="009B60AB">
      <w:pPr>
        <w:tabs>
          <w:tab w:val="left" w:pos="180"/>
        </w:tabs>
        <w:jc w:val="both"/>
        <w:rPr>
          <w:rFonts w:ascii="Verdana" w:hAnsi="Verdana"/>
          <w:b/>
          <w:color w:val="000000"/>
          <w:sz w:val="20"/>
        </w:rPr>
      </w:pPr>
    </w:p>
    <w:p w:rsidR="009B60AB" w:rsidRPr="00DB1B4F" w:rsidRDefault="009B60AB" w:rsidP="009B60AB">
      <w:pPr>
        <w:tabs>
          <w:tab w:val="left" w:pos="180"/>
        </w:tabs>
        <w:jc w:val="both"/>
        <w:rPr>
          <w:rFonts w:ascii="Verdana" w:hAnsi="Verdana"/>
          <w:b/>
          <w:color w:val="000000"/>
          <w:sz w:val="20"/>
        </w:rPr>
      </w:pPr>
      <w:r w:rsidRPr="00DB1B4F">
        <w:rPr>
          <w:rFonts w:ascii="Verdana" w:hAnsi="Verdana"/>
          <w:b/>
          <w:color w:val="000000"/>
          <w:sz w:val="20"/>
        </w:rPr>
        <w:t xml:space="preserve">При изпълнение на поръчката предлагаме следния начин на плащане: </w:t>
      </w:r>
    </w:p>
    <w:p w:rsidR="00F52679" w:rsidRDefault="00F52679" w:rsidP="00F52679">
      <w:pPr>
        <w:tabs>
          <w:tab w:val="left" w:pos="567"/>
        </w:tabs>
        <w:jc w:val="both"/>
        <w:rPr>
          <w:rFonts w:ascii="Verdana" w:hAnsi="Verdana"/>
          <w:bCs/>
          <w:sz w:val="20"/>
          <w:szCs w:val="20"/>
          <w:lang w:eastAsia="en-US"/>
        </w:rPr>
      </w:pPr>
      <w:r>
        <w:rPr>
          <w:rFonts w:ascii="Verdana" w:hAnsi="Verdana"/>
          <w:bCs/>
          <w:sz w:val="20"/>
          <w:szCs w:val="20"/>
          <w:lang w:eastAsia="en-US"/>
        </w:rPr>
        <w:t>Плащането се извършва в лева, по банков път, както следва:</w:t>
      </w:r>
    </w:p>
    <w:p w:rsidR="000A74C6" w:rsidRDefault="000D6298" w:rsidP="000A74C6">
      <w:pPr>
        <w:pStyle w:val="1"/>
        <w:numPr>
          <w:ilvl w:val="0"/>
          <w:numId w:val="2"/>
        </w:numPr>
        <w:tabs>
          <w:tab w:val="left" w:pos="498"/>
        </w:tabs>
        <w:spacing w:after="0" w:line="100" w:lineRule="atLeast"/>
        <w:jc w:val="both"/>
        <w:rPr>
          <w:rFonts w:ascii="Verdana" w:hAnsi="Verdana" w:cs="Verdana"/>
          <w:b w:val="0"/>
          <w:bCs w:val="0"/>
          <w:color w:val="auto"/>
          <w:sz w:val="20"/>
          <w:szCs w:val="20"/>
        </w:rPr>
      </w:pPr>
      <w:r>
        <w:rPr>
          <w:rFonts w:ascii="Verdana" w:hAnsi="Verdana" w:cs="Verdana"/>
          <w:b w:val="0"/>
          <w:bCs w:val="0"/>
          <w:color w:val="auto"/>
          <w:sz w:val="20"/>
          <w:szCs w:val="20"/>
        </w:rPr>
        <w:t xml:space="preserve">Аванс - </w:t>
      </w:r>
      <w:r>
        <w:rPr>
          <w:rFonts w:ascii="Verdana" w:hAnsi="Verdana" w:cs="Verdana"/>
          <w:b w:val="0"/>
          <w:bCs w:val="0"/>
          <w:color w:val="auto"/>
          <w:sz w:val="20"/>
          <w:szCs w:val="20"/>
          <w:lang w:val="en-US"/>
        </w:rPr>
        <w:t>50</w:t>
      </w:r>
      <w:r w:rsidR="00F52679" w:rsidRPr="00C74639">
        <w:rPr>
          <w:rFonts w:ascii="Verdana" w:hAnsi="Verdana" w:cs="Verdana"/>
          <w:b w:val="0"/>
          <w:bCs w:val="0"/>
          <w:color w:val="auto"/>
          <w:sz w:val="20"/>
          <w:szCs w:val="20"/>
        </w:rPr>
        <w:t xml:space="preserve"> % от стойността на договора</w:t>
      </w:r>
      <w:r w:rsidR="00C74639" w:rsidRPr="00C74639">
        <w:rPr>
          <w:rFonts w:ascii="Verdana" w:hAnsi="Verdana" w:cs="Verdana"/>
          <w:b w:val="0"/>
          <w:bCs w:val="0"/>
          <w:color w:val="auto"/>
          <w:sz w:val="20"/>
          <w:szCs w:val="20"/>
        </w:rPr>
        <w:t>, след подписването му;</w:t>
      </w:r>
    </w:p>
    <w:p w:rsidR="009B60AB" w:rsidRPr="000A74C6" w:rsidRDefault="00C74639" w:rsidP="000A74C6">
      <w:pPr>
        <w:pStyle w:val="1"/>
        <w:numPr>
          <w:ilvl w:val="0"/>
          <w:numId w:val="2"/>
        </w:numPr>
        <w:tabs>
          <w:tab w:val="left" w:pos="498"/>
        </w:tabs>
        <w:spacing w:after="0" w:line="100" w:lineRule="atLeast"/>
        <w:jc w:val="both"/>
        <w:rPr>
          <w:rFonts w:ascii="Verdana" w:hAnsi="Verdana" w:cs="Verdana"/>
          <w:b w:val="0"/>
          <w:bCs w:val="0"/>
          <w:color w:val="auto"/>
          <w:sz w:val="20"/>
          <w:szCs w:val="20"/>
        </w:rPr>
      </w:pPr>
      <w:r w:rsidRPr="000A74C6">
        <w:rPr>
          <w:rFonts w:ascii="Verdana" w:hAnsi="Verdana" w:cs="Verdana"/>
          <w:b w:val="0"/>
          <w:bCs w:val="0"/>
          <w:color w:val="auto"/>
          <w:sz w:val="20"/>
          <w:szCs w:val="20"/>
        </w:rPr>
        <w:t xml:space="preserve">Окончателно плащане – </w:t>
      </w:r>
      <w:r w:rsidR="000A74C6" w:rsidRPr="000A74C6">
        <w:rPr>
          <w:rFonts w:ascii="Verdana" w:hAnsi="Verdana" w:cs="Verdana"/>
          <w:b w:val="0"/>
          <w:bCs w:val="0"/>
          <w:color w:val="auto"/>
          <w:sz w:val="20"/>
          <w:szCs w:val="20"/>
        </w:rPr>
        <w:t xml:space="preserve"> След подписването на приемо-предавателния протокол, съгласно чл. 4 от Договора и получаване на окончателна фактура с приспаднат аванс</w:t>
      </w:r>
      <w:r w:rsidR="007E197F">
        <w:rPr>
          <w:rFonts w:ascii="Verdana" w:hAnsi="Verdana" w:cs="Verdana"/>
          <w:b w:val="0"/>
          <w:bCs w:val="0"/>
          <w:color w:val="auto"/>
          <w:sz w:val="20"/>
          <w:szCs w:val="20"/>
        </w:rPr>
        <w:t>.</w:t>
      </w:r>
      <w:bookmarkStart w:id="0" w:name="_GoBack"/>
      <w:bookmarkEnd w:id="0"/>
    </w:p>
    <w:p w:rsidR="009B60AB" w:rsidRPr="003D46F0" w:rsidRDefault="009B60AB" w:rsidP="009B60AB">
      <w:pPr>
        <w:pStyle w:val="Style60"/>
        <w:tabs>
          <w:tab w:val="left" w:pos="0"/>
          <w:tab w:val="left" w:pos="426"/>
        </w:tabs>
        <w:spacing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3D46F0" w:rsidRPr="003D46F0" w:rsidRDefault="003D46F0" w:rsidP="009B60AB">
      <w:pPr>
        <w:pStyle w:val="Style60"/>
        <w:tabs>
          <w:tab w:val="left" w:pos="0"/>
          <w:tab w:val="left" w:pos="426"/>
        </w:tabs>
        <w:spacing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9B60AB" w:rsidRPr="003D46F0" w:rsidRDefault="009B60AB" w:rsidP="009B60AB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9B60AB" w:rsidRPr="00DB1B4F" w:rsidRDefault="009B60AB" w:rsidP="009B60AB">
      <w:pPr>
        <w:spacing w:line="48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DB1B4F">
        <w:rPr>
          <w:rFonts w:ascii="Verdana" w:hAnsi="Verdana" w:cs="Arial"/>
          <w:b/>
          <w:color w:val="000000"/>
          <w:sz w:val="20"/>
          <w:szCs w:val="20"/>
        </w:rPr>
        <w:t>ПОДПИС И ПЕЧАТ:</w:t>
      </w:r>
    </w:p>
    <w:p w:rsidR="009B60AB" w:rsidRPr="00DB1B4F" w:rsidRDefault="009B60AB" w:rsidP="009B60AB">
      <w:pPr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   </w:t>
      </w:r>
      <w:r w:rsidRPr="00DB1B4F">
        <w:rPr>
          <w:rFonts w:ascii="Verdana" w:hAnsi="Verdana" w:cs="Arial"/>
          <w:i/>
          <w:color w:val="000000"/>
          <w:sz w:val="16"/>
          <w:szCs w:val="16"/>
        </w:rPr>
        <w:t>(име и фамилия)</w:t>
      </w:r>
    </w:p>
    <w:p w:rsidR="009B60AB" w:rsidRPr="00DB1B4F" w:rsidRDefault="009B60AB" w:rsidP="009B60AB">
      <w:pPr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</w:t>
      </w:r>
      <w:r w:rsidRPr="00DB1B4F">
        <w:rPr>
          <w:rFonts w:ascii="Verdana" w:hAnsi="Verdana" w:cs="Arial"/>
          <w:color w:val="000000"/>
          <w:sz w:val="16"/>
          <w:szCs w:val="16"/>
        </w:rPr>
        <w:t xml:space="preserve">   </w:t>
      </w:r>
      <w:r w:rsidRPr="00DB1B4F">
        <w:rPr>
          <w:rFonts w:ascii="Verdana" w:hAnsi="Verdana" w:cs="Arial"/>
          <w:i/>
          <w:color w:val="000000"/>
          <w:sz w:val="16"/>
          <w:szCs w:val="16"/>
        </w:rPr>
        <w:t>(длъжност на управляващия/ представляващия участника)</w:t>
      </w:r>
    </w:p>
    <w:p w:rsidR="009B60AB" w:rsidRPr="00DB1B4F" w:rsidRDefault="009B60AB" w:rsidP="009B60AB">
      <w:pPr>
        <w:spacing w:line="48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</w:t>
      </w:r>
      <w:r w:rsidRPr="00DB1B4F">
        <w:rPr>
          <w:rFonts w:ascii="Verdana" w:hAnsi="Verdana" w:cs="Arial"/>
          <w:color w:val="000000"/>
          <w:sz w:val="16"/>
          <w:szCs w:val="16"/>
        </w:rPr>
        <w:t xml:space="preserve">   </w:t>
      </w:r>
      <w:r w:rsidRPr="00DB1B4F">
        <w:rPr>
          <w:rFonts w:ascii="Verdana" w:hAnsi="Verdana" w:cs="Arial"/>
          <w:i/>
          <w:color w:val="000000"/>
          <w:sz w:val="16"/>
          <w:szCs w:val="16"/>
        </w:rPr>
        <w:t>(наименование на участника)</w:t>
      </w:r>
    </w:p>
    <w:p w:rsidR="009B60AB" w:rsidRPr="00DB1B4F" w:rsidRDefault="009B60AB" w:rsidP="009B60AB">
      <w:pPr>
        <w:spacing w:line="480" w:lineRule="auto"/>
        <w:jc w:val="both"/>
        <w:rPr>
          <w:color w:val="000000"/>
        </w:rPr>
      </w:pPr>
      <w:r w:rsidRPr="00DB1B4F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</w:t>
      </w:r>
      <w:r w:rsidRPr="00DB1B4F">
        <w:rPr>
          <w:rFonts w:ascii="Verdana" w:hAnsi="Verdana" w:cs="Arial"/>
          <w:color w:val="000000"/>
          <w:sz w:val="16"/>
          <w:szCs w:val="16"/>
        </w:rPr>
        <w:t xml:space="preserve">   </w:t>
      </w:r>
      <w:r w:rsidRPr="00DB1B4F">
        <w:rPr>
          <w:rFonts w:ascii="Verdana" w:hAnsi="Verdana"/>
          <w:i/>
          <w:color w:val="000000"/>
          <w:sz w:val="16"/>
          <w:szCs w:val="16"/>
        </w:rPr>
        <w:t>(дата)</w:t>
      </w:r>
    </w:p>
    <w:p w:rsidR="001D7B4C" w:rsidRDefault="001D7B4C"/>
    <w:sectPr w:rsidR="001D7B4C" w:rsidSect="003E0362">
      <w:headerReference w:type="default" r:id="rId9"/>
      <w:footnotePr>
        <w:numRestart w:val="eachSect"/>
      </w:footnotePr>
      <w:pgSz w:w="11906" w:h="16838" w:code="9"/>
      <w:pgMar w:top="1418" w:right="851" w:bottom="1247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743" w:rsidRDefault="00577743" w:rsidP="00AC4276">
      <w:r>
        <w:separator/>
      </w:r>
    </w:p>
  </w:endnote>
  <w:endnote w:type="continuationSeparator" w:id="0">
    <w:p w:rsidR="00577743" w:rsidRDefault="00577743" w:rsidP="00AC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743" w:rsidRDefault="00577743" w:rsidP="00AC4276">
      <w:r>
        <w:separator/>
      </w:r>
    </w:p>
  </w:footnote>
  <w:footnote w:type="continuationSeparator" w:id="0">
    <w:p w:rsidR="00577743" w:rsidRDefault="00577743" w:rsidP="00AC4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76" w:rsidRPr="00AC4276" w:rsidRDefault="00AC4276" w:rsidP="00AC4276">
    <w:pPr>
      <w:jc w:val="center"/>
      <w:rPr>
        <w:rFonts w:ascii="Verdana" w:hAnsi="Verdana" w:cs="Verdana"/>
        <w:color w:val="808080" w:themeColor="background1" w:themeShade="80"/>
        <w:sz w:val="16"/>
        <w:szCs w:val="16"/>
      </w:rPr>
    </w:pPr>
    <w:r w:rsidRPr="00AC4276">
      <w:rPr>
        <w:rFonts w:ascii="Verdana" w:hAnsi="Verdana" w:cs="Verdana"/>
        <w:bCs/>
        <w:color w:val="808080" w:themeColor="background1" w:themeShade="80"/>
        <w:sz w:val="16"/>
        <w:szCs w:val="16"/>
      </w:rPr>
      <w:t>Обществена поръчка, възлагана чрез покана до определени лица, с предмет</w:t>
    </w:r>
  </w:p>
  <w:p w:rsidR="00AC4276" w:rsidRPr="00B22707" w:rsidRDefault="00AC4276" w:rsidP="007E197F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color w:val="808080" w:themeColor="background1" w:themeShade="80"/>
        <w:sz w:val="16"/>
        <w:szCs w:val="16"/>
        <w:lang w:val="ru-RU"/>
      </w:rPr>
    </w:pPr>
    <w:r w:rsidRPr="00AC4276">
      <w:rPr>
        <w:rFonts w:ascii="Verdana" w:hAnsi="Verdana" w:cs="Verdana"/>
        <w:bCs/>
        <w:i/>
        <w:iCs/>
        <w:color w:val="808080" w:themeColor="background1" w:themeShade="80"/>
        <w:sz w:val="16"/>
        <w:szCs w:val="16"/>
      </w:rPr>
      <w:t>„</w:t>
    </w:r>
    <w:r w:rsidR="00F52679" w:rsidRPr="00F52679">
      <w:rPr>
        <w:rFonts w:ascii="Verdana" w:hAnsi="Verdana" w:cs="Verdana"/>
        <w:sz w:val="16"/>
        <w:szCs w:val="16"/>
      </w:rPr>
      <w:t>Извършване на авариен ремонт на двигател №</w:t>
    </w:r>
    <w:r w:rsidR="00F52679" w:rsidRPr="00F52679">
      <w:rPr>
        <w:rFonts w:ascii="Verdana" w:hAnsi="Verdana" w:cs="Verdana"/>
        <w:sz w:val="16"/>
        <w:szCs w:val="16"/>
        <w:lang w:val="en-US"/>
      </w:rPr>
      <w:t>JF</w:t>
    </w:r>
    <w:r w:rsidR="00F52679" w:rsidRPr="00F52679">
      <w:rPr>
        <w:rFonts w:ascii="Verdana" w:hAnsi="Verdana" w:cs="Verdana"/>
        <w:sz w:val="16"/>
        <w:szCs w:val="16"/>
        <w:lang w:val="ru-RU"/>
      </w:rPr>
      <w:t>193/5791671</w:t>
    </w:r>
    <w:r w:rsidR="00F52679" w:rsidRPr="00F52679">
      <w:rPr>
        <w:rFonts w:ascii="Verdana" w:hAnsi="Verdana" w:cs="Verdana"/>
        <w:sz w:val="16"/>
        <w:szCs w:val="16"/>
      </w:rPr>
      <w:t xml:space="preserve"> на инсталацията за комбинирано производство на топлинна и електрическа енергия (ИКПТЕЕ) в „Топлофикация-Разград“ АД</w:t>
    </w:r>
    <w:r w:rsidR="00B22707" w:rsidRPr="00B22707">
      <w:rPr>
        <w:rFonts w:ascii="Verdana" w:hAnsi="Verdana" w:cs="Verdana"/>
        <w:sz w:val="16"/>
        <w:szCs w:val="16"/>
        <w:lang w:val="ru-RU"/>
      </w:rPr>
      <w:t>”</w:t>
    </w:r>
  </w:p>
  <w:p w:rsidR="00AC4276" w:rsidRDefault="00AC42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F478F"/>
    <w:multiLevelType w:val="hybridMultilevel"/>
    <w:tmpl w:val="FB12889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27777"/>
    <w:multiLevelType w:val="hybridMultilevel"/>
    <w:tmpl w:val="E59890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AB"/>
    <w:rsid w:val="0009318B"/>
    <w:rsid w:val="000A74C6"/>
    <w:rsid w:val="000B6322"/>
    <w:rsid w:val="000D6298"/>
    <w:rsid w:val="0019647E"/>
    <w:rsid w:val="001D7B4C"/>
    <w:rsid w:val="00296BCB"/>
    <w:rsid w:val="002F7330"/>
    <w:rsid w:val="00373D37"/>
    <w:rsid w:val="00377263"/>
    <w:rsid w:val="003D46F0"/>
    <w:rsid w:val="00405440"/>
    <w:rsid w:val="00414745"/>
    <w:rsid w:val="004C1529"/>
    <w:rsid w:val="00577743"/>
    <w:rsid w:val="005E4842"/>
    <w:rsid w:val="00657911"/>
    <w:rsid w:val="00745E70"/>
    <w:rsid w:val="007D1ADA"/>
    <w:rsid w:val="007E197F"/>
    <w:rsid w:val="008B005F"/>
    <w:rsid w:val="008E01D8"/>
    <w:rsid w:val="009B60AB"/>
    <w:rsid w:val="009E4A1B"/>
    <w:rsid w:val="00A70B55"/>
    <w:rsid w:val="00A81E13"/>
    <w:rsid w:val="00AC4276"/>
    <w:rsid w:val="00AF2DA0"/>
    <w:rsid w:val="00B22707"/>
    <w:rsid w:val="00C61299"/>
    <w:rsid w:val="00C722F4"/>
    <w:rsid w:val="00C74639"/>
    <w:rsid w:val="00CB45A4"/>
    <w:rsid w:val="00CF1B30"/>
    <w:rsid w:val="00D940DE"/>
    <w:rsid w:val="00DA0987"/>
    <w:rsid w:val="00DE0907"/>
    <w:rsid w:val="00EB5904"/>
    <w:rsid w:val="00EF32D4"/>
    <w:rsid w:val="00F52679"/>
    <w:rsid w:val="00FD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3z0">
    <w:name w:val="WW8Num53z0"/>
    <w:rsid w:val="009B60AB"/>
    <w:rPr>
      <w:rFonts w:ascii="Symbol" w:hAnsi="Symbol"/>
    </w:rPr>
  </w:style>
  <w:style w:type="character" w:customStyle="1" w:styleId="FontStyle205">
    <w:name w:val="Font Style205"/>
    <w:rsid w:val="009B60A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7">
    <w:name w:val="Font Style207"/>
    <w:rsid w:val="009B60AB"/>
    <w:rPr>
      <w:rFonts w:ascii="Times New Roman" w:hAnsi="Times New Roman" w:cs="Times New Roman"/>
      <w:sz w:val="20"/>
      <w:szCs w:val="20"/>
    </w:rPr>
  </w:style>
  <w:style w:type="character" w:customStyle="1" w:styleId="FontStyle211">
    <w:name w:val="Font Style211"/>
    <w:uiPriority w:val="99"/>
    <w:rsid w:val="009B60AB"/>
    <w:rPr>
      <w:rFonts w:ascii="Times New Roman" w:hAnsi="Times New Roman" w:cs="Times New Roman"/>
      <w:sz w:val="22"/>
      <w:szCs w:val="22"/>
    </w:rPr>
  </w:style>
  <w:style w:type="character" w:customStyle="1" w:styleId="FontStyle213">
    <w:name w:val="Font Style213"/>
    <w:rsid w:val="009B60A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8">
    <w:name w:val="Font Style238"/>
    <w:rsid w:val="009B60AB"/>
    <w:rPr>
      <w:rFonts w:ascii="Times New Roman" w:hAnsi="Times New Roman" w:cs="Times New Roman"/>
      <w:i/>
      <w:iCs/>
      <w:sz w:val="18"/>
      <w:szCs w:val="18"/>
    </w:rPr>
  </w:style>
  <w:style w:type="character" w:styleId="Emphasis">
    <w:name w:val="Emphasis"/>
    <w:uiPriority w:val="20"/>
    <w:qFormat/>
    <w:rsid w:val="009B60AB"/>
    <w:rPr>
      <w:i/>
      <w:iCs/>
    </w:rPr>
  </w:style>
  <w:style w:type="paragraph" w:customStyle="1" w:styleId="Style2">
    <w:name w:val="Style2"/>
    <w:basedOn w:val="Normal"/>
    <w:rsid w:val="009B60AB"/>
    <w:pPr>
      <w:spacing w:line="322" w:lineRule="exact"/>
      <w:jc w:val="center"/>
    </w:pPr>
  </w:style>
  <w:style w:type="paragraph" w:customStyle="1" w:styleId="Style36">
    <w:name w:val="Style36"/>
    <w:basedOn w:val="Normal"/>
    <w:rsid w:val="009B60AB"/>
    <w:pPr>
      <w:spacing w:line="259" w:lineRule="exact"/>
      <w:jc w:val="both"/>
    </w:pPr>
  </w:style>
  <w:style w:type="paragraph" w:customStyle="1" w:styleId="Style55">
    <w:name w:val="Style55"/>
    <w:basedOn w:val="Normal"/>
    <w:rsid w:val="009B60AB"/>
    <w:pPr>
      <w:jc w:val="both"/>
    </w:pPr>
  </w:style>
  <w:style w:type="paragraph" w:customStyle="1" w:styleId="Style60">
    <w:name w:val="Style60"/>
    <w:basedOn w:val="Normal"/>
    <w:rsid w:val="009B60AB"/>
    <w:pPr>
      <w:spacing w:line="250" w:lineRule="exact"/>
    </w:pPr>
  </w:style>
  <w:style w:type="paragraph" w:customStyle="1" w:styleId="Style70">
    <w:name w:val="Style70"/>
    <w:basedOn w:val="Normal"/>
    <w:rsid w:val="009B60AB"/>
  </w:style>
  <w:style w:type="paragraph" w:customStyle="1" w:styleId="Style123">
    <w:name w:val="Style123"/>
    <w:basedOn w:val="Normal"/>
    <w:rsid w:val="009B60AB"/>
  </w:style>
  <w:style w:type="paragraph" w:customStyle="1" w:styleId="Style140">
    <w:name w:val="Style140"/>
    <w:basedOn w:val="Normal"/>
    <w:rsid w:val="009B60AB"/>
    <w:pPr>
      <w:spacing w:line="274" w:lineRule="exact"/>
      <w:ind w:firstLine="701"/>
      <w:jc w:val="both"/>
    </w:pPr>
  </w:style>
  <w:style w:type="paragraph" w:styleId="ListParagraph">
    <w:name w:val="List Paragraph"/>
    <w:basedOn w:val="Normal"/>
    <w:qFormat/>
    <w:rsid w:val="009B60AB"/>
    <w:pPr>
      <w:widowControl/>
      <w:autoSpaceDE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9B60A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B60AB"/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customStyle="1" w:styleId="a">
    <w:name w:val="Обикн. параграф"/>
    <w:basedOn w:val="Normal"/>
    <w:rsid w:val="009B60AB"/>
    <w:pPr>
      <w:widowControl/>
      <w:autoSpaceDE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0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0AB"/>
    <w:rPr>
      <w:rFonts w:ascii="Tahoma" w:eastAsia="Times New Roman" w:hAnsi="Tahoma" w:cs="Tahoma"/>
      <w:sz w:val="16"/>
      <w:szCs w:val="16"/>
      <w:lang w:val="bg-BG"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6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6F0"/>
    <w:rPr>
      <w:rFonts w:ascii="Times New Roman" w:eastAsia="Times New Roman" w:hAnsi="Times New Roman" w:cs="Times New Roman"/>
      <w:sz w:val="20"/>
      <w:szCs w:val="20"/>
      <w:lang w:val="bg-BG" w:eastAsia="ar-SA"/>
    </w:rPr>
  </w:style>
  <w:style w:type="character" w:styleId="CommentReference">
    <w:name w:val="annotation reference"/>
    <w:semiHidden/>
    <w:unhideWhenUsed/>
    <w:rsid w:val="003D46F0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2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276"/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styleId="Footer">
    <w:name w:val="footer"/>
    <w:basedOn w:val="Normal"/>
    <w:link w:val="FooterChar"/>
    <w:uiPriority w:val="99"/>
    <w:unhideWhenUsed/>
    <w:rsid w:val="00AC42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276"/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customStyle="1" w:styleId="TableContents">
    <w:name w:val="Table Contents"/>
    <w:basedOn w:val="Normal"/>
    <w:rsid w:val="00F52679"/>
    <w:pPr>
      <w:widowControl/>
      <w:suppressLineNumbers/>
      <w:autoSpaceDE/>
    </w:pPr>
    <w:rPr>
      <w:rFonts w:ascii="Arial Unicode MS" w:eastAsia="Arial Unicode MS" w:hAnsi="Arial Unicode MS" w:cs="Arial Unicode MS"/>
      <w:color w:val="000000"/>
      <w:lang w:eastAsia="bg-BG" w:bidi="bg-BG"/>
    </w:rPr>
  </w:style>
  <w:style w:type="character" w:customStyle="1" w:styleId="WW8Num4z0">
    <w:name w:val="WW8Num4z0"/>
    <w:rsid w:val="00F52679"/>
    <w:rPr>
      <w:rFonts w:ascii="Verdana" w:eastAsia="Segoe UI" w:hAnsi="Verdana" w:cs="Segoe U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bg-BG" w:eastAsia="bg-BG" w:bidi="bg-BG"/>
    </w:rPr>
  </w:style>
  <w:style w:type="paragraph" w:customStyle="1" w:styleId="1">
    <w:name w:val="Заглавие #1"/>
    <w:basedOn w:val="Normal"/>
    <w:rsid w:val="00F52679"/>
    <w:pPr>
      <w:widowControl/>
      <w:shd w:val="clear" w:color="auto" w:fill="FFFFFF"/>
      <w:autoSpaceDE/>
      <w:spacing w:after="480" w:line="0" w:lineRule="atLeast"/>
      <w:ind w:hanging="300"/>
    </w:pPr>
    <w:rPr>
      <w:rFonts w:ascii="Segoe UI" w:eastAsia="Segoe UI" w:hAnsi="Segoe UI" w:cs="Segoe UI"/>
      <w:b/>
      <w:bCs/>
      <w:color w:val="000000"/>
      <w:sz w:val="22"/>
      <w:szCs w:val="22"/>
      <w:lang w:eastAsia="bg-BG" w:bidi="bg-BG"/>
    </w:rPr>
  </w:style>
  <w:style w:type="paragraph" w:customStyle="1" w:styleId="21">
    <w:name w:val="Основен текст (2)1"/>
    <w:basedOn w:val="Normal"/>
    <w:rsid w:val="008B005F"/>
    <w:pPr>
      <w:shd w:val="clear" w:color="auto" w:fill="FFFFFF"/>
      <w:autoSpaceDE/>
      <w:spacing w:line="240" w:lineRule="atLeast"/>
      <w:ind w:hanging="360"/>
      <w:jc w:val="both"/>
    </w:pPr>
    <w:rPr>
      <w:rFonts w:ascii="Verdana" w:eastAsia="Arial Unicode MS" w:hAnsi="Verdana" w:cs="Verdana"/>
      <w:color w:val="000000"/>
      <w:sz w:val="19"/>
      <w:szCs w:val="19"/>
    </w:rPr>
  </w:style>
  <w:style w:type="character" w:customStyle="1" w:styleId="2">
    <w:name w:val="Основен текст (2) + Удебелен"/>
    <w:rsid w:val="000A74C6"/>
    <w:rPr>
      <w:rFonts w:ascii="Verdana" w:hAnsi="Verdana" w:cs="Verdana"/>
      <w:b/>
      <w:bCs/>
      <w:color w:val="000000"/>
      <w:spacing w:val="0"/>
      <w:w w:val="100"/>
      <w:position w:val="0"/>
      <w:sz w:val="19"/>
      <w:szCs w:val="19"/>
      <w:u w:val="none"/>
      <w:vertAlign w:val="baseline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3z0">
    <w:name w:val="WW8Num53z0"/>
    <w:rsid w:val="009B60AB"/>
    <w:rPr>
      <w:rFonts w:ascii="Symbol" w:hAnsi="Symbol"/>
    </w:rPr>
  </w:style>
  <w:style w:type="character" w:customStyle="1" w:styleId="FontStyle205">
    <w:name w:val="Font Style205"/>
    <w:rsid w:val="009B60A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7">
    <w:name w:val="Font Style207"/>
    <w:rsid w:val="009B60AB"/>
    <w:rPr>
      <w:rFonts w:ascii="Times New Roman" w:hAnsi="Times New Roman" w:cs="Times New Roman"/>
      <w:sz w:val="20"/>
      <w:szCs w:val="20"/>
    </w:rPr>
  </w:style>
  <w:style w:type="character" w:customStyle="1" w:styleId="FontStyle211">
    <w:name w:val="Font Style211"/>
    <w:uiPriority w:val="99"/>
    <w:rsid w:val="009B60AB"/>
    <w:rPr>
      <w:rFonts w:ascii="Times New Roman" w:hAnsi="Times New Roman" w:cs="Times New Roman"/>
      <w:sz w:val="22"/>
      <w:szCs w:val="22"/>
    </w:rPr>
  </w:style>
  <w:style w:type="character" w:customStyle="1" w:styleId="FontStyle213">
    <w:name w:val="Font Style213"/>
    <w:rsid w:val="009B60A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8">
    <w:name w:val="Font Style238"/>
    <w:rsid w:val="009B60AB"/>
    <w:rPr>
      <w:rFonts w:ascii="Times New Roman" w:hAnsi="Times New Roman" w:cs="Times New Roman"/>
      <w:i/>
      <w:iCs/>
      <w:sz w:val="18"/>
      <w:szCs w:val="18"/>
    </w:rPr>
  </w:style>
  <w:style w:type="character" w:styleId="Emphasis">
    <w:name w:val="Emphasis"/>
    <w:uiPriority w:val="20"/>
    <w:qFormat/>
    <w:rsid w:val="009B60AB"/>
    <w:rPr>
      <w:i/>
      <w:iCs/>
    </w:rPr>
  </w:style>
  <w:style w:type="paragraph" w:customStyle="1" w:styleId="Style2">
    <w:name w:val="Style2"/>
    <w:basedOn w:val="Normal"/>
    <w:rsid w:val="009B60AB"/>
    <w:pPr>
      <w:spacing w:line="322" w:lineRule="exact"/>
      <w:jc w:val="center"/>
    </w:pPr>
  </w:style>
  <w:style w:type="paragraph" w:customStyle="1" w:styleId="Style36">
    <w:name w:val="Style36"/>
    <w:basedOn w:val="Normal"/>
    <w:rsid w:val="009B60AB"/>
    <w:pPr>
      <w:spacing w:line="259" w:lineRule="exact"/>
      <w:jc w:val="both"/>
    </w:pPr>
  </w:style>
  <w:style w:type="paragraph" w:customStyle="1" w:styleId="Style55">
    <w:name w:val="Style55"/>
    <w:basedOn w:val="Normal"/>
    <w:rsid w:val="009B60AB"/>
    <w:pPr>
      <w:jc w:val="both"/>
    </w:pPr>
  </w:style>
  <w:style w:type="paragraph" w:customStyle="1" w:styleId="Style60">
    <w:name w:val="Style60"/>
    <w:basedOn w:val="Normal"/>
    <w:rsid w:val="009B60AB"/>
    <w:pPr>
      <w:spacing w:line="250" w:lineRule="exact"/>
    </w:pPr>
  </w:style>
  <w:style w:type="paragraph" w:customStyle="1" w:styleId="Style70">
    <w:name w:val="Style70"/>
    <w:basedOn w:val="Normal"/>
    <w:rsid w:val="009B60AB"/>
  </w:style>
  <w:style w:type="paragraph" w:customStyle="1" w:styleId="Style123">
    <w:name w:val="Style123"/>
    <w:basedOn w:val="Normal"/>
    <w:rsid w:val="009B60AB"/>
  </w:style>
  <w:style w:type="paragraph" w:customStyle="1" w:styleId="Style140">
    <w:name w:val="Style140"/>
    <w:basedOn w:val="Normal"/>
    <w:rsid w:val="009B60AB"/>
    <w:pPr>
      <w:spacing w:line="274" w:lineRule="exact"/>
      <w:ind w:firstLine="701"/>
      <w:jc w:val="both"/>
    </w:pPr>
  </w:style>
  <w:style w:type="paragraph" w:styleId="ListParagraph">
    <w:name w:val="List Paragraph"/>
    <w:basedOn w:val="Normal"/>
    <w:qFormat/>
    <w:rsid w:val="009B60AB"/>
    <w:pPr>
      <w:widowControl/>
      <w:autoSpaceDE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9B60A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B60AB"/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customStyle="1" w:styleId="a">
    <w:name w:val="Обикн. параграф"/>
    <w:basedOn w:val="Normal"/>
    <w:rsid w:val="009B60AB"/>
    <w:pPr>
      <w:widowControl/>
      <w:autoSpaceDE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0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0AB"/>
    <w:rPr>
      <w:rFonts w:ascii="Tahoma" w:eastAsia="Times New Roman" w:hAnsi="Tahoma" w:cs="Tahoma"/>
      <w:sz w:val="16"/>
      <w:szCs w:val="16"/>
      <w:lang w:val="bg-BG"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6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6F0"/>
    <w:rPr>
      <w:rFonts w:ascii="Times New Roman" w:eastAsia="Times New Roman" w:hAnsi="Times New Roman" w:cs="Times New Roman"/>
      <w:sz w:val="20"/>
      <w:szCs w:val="20"/>
      <w:lang w:val="bg-BG" w:eastAsia="ar-SA"/>
    </w:rPr>
  </w:style>
  <w:style w:type="character" w:styleId="CommentReference">
    <w:name w:val="annotation reference"/>
    <w:semiHidden/>
    <w:unhideWhenUsed/>
    <w:rsid w:val="003D46F0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2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276"/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styleId="Footer">
    <w:name w:val="footer"/>
    <w:basedOn w:val="Normal"/>
    <w:link w:val="FooterChar"/>
    <w:uiPriority w:val="99"/>
    <w:unhideWhenUsed/>
    <w:rsid w:val="00AC42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276"/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customStyle="1" w:styleId="TableContents">
    <w:name w:val="Table Contents"/>
    <w:basedOn w:val="Normal"/>
    <w:rsid w:val="00F52679"/>
    <w:pPr>
      <w:widowControl/>
      <w:suppressLineNumbers/>
      <w:autoSpaceDE/>
    </w:pPr>
    <w:rPr>
      <w:rFonts w:ascii="Arial Unicode MS" w:eastAsia="Arial Unicode MS" w:hAnsi="Arial Unicode MS" w:cs="Arial Unicode MS"/>
      <w:color w:val="000000"/>
      <w:lang w:eastAsia="bg-BG" w:bidi="bg-BG"/>
    </w:rPr>
  </w:style>
  <w:style w:type="character" w:customStyle="1" w:styleId="WW8Num4z0">
    <w:name w:val="WW8Num4z0"/>
    <w:rsid w:val="00F52679"/>
    <w:rPr>
      <w:rFonts w:ascii="Verdana" w:eastAsia="Segoe UI" w:hAnsi="Verdana" w:cs="Segoe U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bg-BG" w:eastAsia="bg-BG" w:bidi="bg-BG"/>
    </w:rPr>
  </w:style>
  <w:style w:type="paragraph" w:customStyle="1" w:styleId="1">
    <w:name w:val="Заглавие #1"/>
    <w:basedOn w:val="Normal"/>
    <w:rsid w:val="00F52679"/>
    <w:pPr>
      <w:widowControl/>
      <w:shd w:val="clear" w:color="auto" w:fill="FFFFFF"/>
      <w:autoSpaceDE/>
      <w:spacing w:after="480" w:line="0" w:lineRule="atLeast"/>
      <w:ind w:hanging="300"/>
    </w:pPr>
    <w:rPr>
      <w:rFonts w:ascii="Segoe UI" w:eastAsia="Segoe UI" w:hAnsi="Segoe UI" w:cs="Segoe UI"/>
      <w:b/>
      <w:bCs/>
      <w:color w:val="000000"/>
      <w:sz w:val="22"/>
      <w:szCs w:val="22"/>
      <w:lang w:eastAsia="bg-BG" w:bidi="bg-BG"/>
    </w:rPr>
  </w:style>
  <w:style w:type="paragraph" w:customStyle="1" w:styleId="21">
    <w:name w:val="Основен текст (2)1"/>
    <w:basedOn w:val="Normal"/>
    <w:rsid w:val="008B005F"/>
    <w:pPr>
      <w:shd w:val="clear" w:color="auto" w:fill="FFFFFF"/>
      <w:autoSpaceDE/>
      <w:spacing w:line="240" w:lineRule="atLeast"/>
      <w:ind w:hanging="360"/>
      <w:jc w:val="both"/>
    </w:pPr>
    <w:rPr>
      <w:rFonts w:ascii="Verdana" w:eastAsia="Arial Unicode MS" w:hAnsi="Verdana" w:cs="Verdana"/>
      <w:color w:val="000000"/>
      <w:sz w:val="19"/>
      <w:szCs w:val="19"/>
    </w:rPr>
  </w:style>
  <w:style w:type="character" w:customStyle="1" w:styleId="2">
    <w:name w:val="Основен текст (2) + Удебелен"/>
    <w:rsid w:val="000A74C6"/>
    <w:rPr>
      <w:rFonts w:ascii="Verdana" w:hAnsi="Verdana" w:cs="Verdana"/>
      <w:b/>
      <w:bCs/>
      <w:color w:val="000000"/>
      <w:spacing w:val="0"/>
      <w:w w:val="100"/>
      <w:position w:val="0"/>
      <w:sz w:val="19"/>
      <w:szCs w:val="19"/>
      <w:u w:val="none"/>
      <w:vertAlign w:val="baseline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lo_rz@overgas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Overgas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ZD</cp:lastModifiedBy>
  <cp:revision>8</cp:revision>
  <dcterms:created xsi:type="dcterms:W3CDTF">2019-09-09T08:16:00Z</dcterms:created>
  <dcterms:modified xsi:type="dcterms:W3CDTF">2019-09-09T14:12:00Z</dcterms:modified>
</cp:coreProperties>
</file>